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D5" w:rsidRDefault="000B4DD5" w:rsidP="000B4DD5">
      <w:pPr>
        <w:pStyle w:val="22"/>
        <w:keepNext/>
        <w:keepLines/>
        <w:shd w:val="clear" w:color="auto" w:fill="auto"/>
        <w:jc w:val="left"/>
        <w:rPr>
          <w:i w:val="0"/>
          <w:sz w:val="32"/>
          <w:szCs w:val="32"/>
        </w:rPr>
      </w:pPr>
      <w:bookmarkStart w:id="0" w:name="bookmark0"/>
      <w:r>
        <w:rPr>
          <w:i w:val="0"/>
          <w:sz w:val="32"/>
          <w:szCs w:val="32"/>
        </w:rPr>
        <w:t>ОПОРНИЙ ЗАКЛАД ДЕМИДІВСЬКИЙ ЛІЦЕЙ</w:t>
      </w:r>
    </w:p>
    <w:p w:rsidR="000B4DD5" w:rsidRPr="000B4DD5" w:rsidRDefault="000B4DD5">
      <w:pPr>
        <w:pStyle w:val="22"/>
        <w:keepNext/>
        <w:keepLines/>
        <w:shd w:val="clear" w:color="auto" w:fill="auto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ДЕМИДІВСЬКОЇ СЕЛИЩНОЇ РАДИ</w:t>
      </w:r>
    </w:p>
    <w:p w:rsidR="000B4DD5" w:rsidRDefault="000B4DD5">
      <w:pPr>
        <w:pStyle w:val="22"/>
        <w:keepNext/>
        <w:keepLines/>
        <w:shd w:val="clear" w:color="auto" w:fill="auto"/>
      </w:pPr>
    </w:p>
    <w:p w:rsidR="000B4DD5" w:rsidRDefault="000B4DD5" w:rsidP="00E14B41">
      <w:pPr>
        <w:pStyle w:val="22"/>
        <w:keepNext/>
        <w:keepLines/>
        <w:shd w:val="clear" w:color="auto" w:fill="auto"/>
        <w:jc w:val="left"/>
      </w:pPr>
    </w:p>
    <w:p w:rsidR="00063C6B" w:rsidRDefault="00063C6B">
      <w:pPr>
        <w:pStyle w:val="22"/>
        <w:keepNext/>
        <w:keepLines/>
        <w:shd w:val="clear" w:color="auto" w:fill="auto"/>
      </w:pPr>
      <w:r>
        <w:t>ПЛАН РОБОТИ КАФЕДРИ СУСПІЛЬНИХ ДИСЦИПЛІН</w:t>
      </w:r>
      <w:bookmarkEnd w:id="0"/>
    </w:p>
    <w:p w:rsidR="00063C6B" w:rsidRDefault="00063C6B">
      <w:pPr>
        <w:pStyle w:val="31"/>
        <w:shd w:val="clear" w:color="auto" w:fill="auto"/>
        <w:ind w:left="2220"/>
      </w:pPr>
      <w:bookmarkStart w:id="1" w:name="bookmark1"/>
      <w:r>
        <w:rPr>
          <w:rStyle w:val="30"/>
        </w:rPr>
        <w:t>на</w:t>
      </w:r>
      <w:r>
        <w:rPr>
          <w:rStyle w:val="32"/>
        </w:rPr>
        <w:t xml:space="preserve"> </w:t>
      </w:r>
      <w:r w:rsidR="000B4DD5">
        <w:t>2020</w:t>
      </w:r>
      <w:r>
        <w:t>-</w:t>
      </w:r>
      <w:bookmarkEnd w:id="1"/>
      <w:r w:rsidR="000B4DD5">
        <w:t>2021</w:t>
      </w:r>
    </w:p>
    <w:p w:rsidR="00E14B41" w:rsidRDefault="000B4DD5" w:rsidP="00E14B41">
      <w:pPr>
        <w:pStyle w:val="40"/>
        <w:shd w:val="clear" w:color="auto" w:fill="auto"/>
        <w:spacing w:after="3812" w:line="390" w:lineRule="exact"/>
        <w:ind w:left="2220"/>
      </w:pPr>
      <w:bookmarkStart w:id="2" w:name="bookmark2"/>
      <w:r>
        <w:t>навчальний</w:t>
      </w:r>
      <w:r w:rsidR="00063C6B">
        <w:t xml:space="preserve"> рік</w:t>
      </w:r>
      <w:bookmarkEnd w:id="2"/>
    </w:p>
    <w:p w:rsidR="00063C6B" w:rsidRPr="00E14B41" w:rsidRDefault="00E14B41" w:rsidP="00E14B41">
      <w:pPr>
        <w:pStyle w:val="40"/>
        <w:shd w:val="clear" w:color="auto" w:fill="auto"/>
        <w:spacing w:after="3812" w:line="390" w:lineRule="exact"/>
        <w:ind w:left="2220"/>
        <w:sectPr w:rsidR="00063C6B" w:rsidRPr="00E14B41">
          <w:headerReference w:type="first" r:id="rId8"/>
          <w:type w:val="continuous"/>
          <w:pgSz w:w="11909" w:h="16838"/>
          <w:pgMar w:top="2761" w:right="1313" w:bottom="1739" w:left="2547" w:header="0" w:footer="3" w:gutter="0"/>
          <w:cols w:space="720"/>
          <w:noEndnote/>
          <w:docGrid w:linePitch="360"/>
        </w:sectPr>
      </w:pPr>
      <w:r>
        <w:t xml:space="preserve"> </w:t>
      </w:r>
      <w:r w:rsidR="00880CE9">
        <w:rPr>
          <w:sz w:val="24"/>
          <w:szCs w:val="24"/>
        </w:rPr>
        <w:t>ЗАВ</w:t>
      </w:r>
      <w:r w:rsidR="00063C6B" w:rsidRPr="00E14B41">
        <w:rPr>
          <w:sz w:val="24"/>
          <w:szCs w:val="24"/>
        </w:rPr>
        <w:t xml:space="preserve"> КАФЕДРИ М.В.СМАЛЬ </w:t>
      </w:r>
      <w:r w:rsidR="00880CE9">
        <w:rPr>
          <w:sz w:val="24"/>
          <w:szCs w:val="24"/>
        </w:rPr>
        <w:t>,</w:t>
      </w:r>
      <w:r w:rsidR="00063C6B" w:rsidRPr="00E14B41">
        <w:rPr>
          <w:sz w:val="24"/>
          <w:szCs w:val="24"/>
        </w:rPr>
        <w:t>ВЧИТЕЛЬ-МЕТОДИСТ</w:t>
      </w:r>
      <w:r w:rsidR="00880CE9">
        <w:rPr>
          <w:sz w:val="24"/>
          <w:szCs w:val="24"/>
        </w:rPr>
        <w:t>,</w:t>
      </w:r>
      <w:r w:rsidR="00063C6B" w:rsidRPr="00E14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91EF4">
        <w:rPr>
          <w:sz w:val="24"/>
          <w:szCs w:val="24"/>
        </w:rPr>
        <w:t>СПЕЦІАЛІСТ ВИЩОЇ КАТЕГОРІЇ</w:t>
      </w:r>
    </w:p>
    <w:p w:rsidR="00063C6B" w:rsidRDefault="00591EF4" w:rsidP="00591EF4">
      <w:pPr>
        <w:pStyle w:val="11"/>
        <w:keepNext/>
        <w:keepLines/>
        <w:shd w:val="clear" w:color="auto" w:fill="auto"/>
        <w:spacing w:after="668" w:line="510" w:lineRule="exact"/>
        <w:jc w:val="left"/>
      </w:pPr>
      <w:bookmarkStart w:id="3" w:name="bookmark3"/>
      <w:r>
        <w:lastRenderedPageBreak/>
        <w:t xml:space="preserve">                              </w:t>
      </w:r>
      <w:r w:rsidR="00063C6B">
        <w:t>ВСТУП</w:t>
      </w:r>
      <w:bookmarkEnd w:id="3"/>
    </w:p>
    <w:p w:rsidR="001E050A" w:rsidRDefault="001E050A" w:rsidP="007477D0">
      <w:pPr>
        <w:pStyle w:val="12"/>
        <w:shd w:val="clear" w:color="auto" w:fill="auto"/>
        <w:spacing w:before="0"/>
        <w:ind w:left="20" w:right="20" w:firstLine="689"/>
      </w:pPr>
      <w:r>
        <w:t xml:space="preserve">Реформування загальної середньої освіти передбачає модернізацію змісту освіти, що має ґрунтуватися на </w:t>
      </w:r>
      <w:proofErr w:type="spellStart"/>
      <w:r>
        <w:t>компетентісному</w:t>
      </w:r>
      <w:proofErr w:type="spellEnd"/>
      <w:r>
        <w:t xml:space="preserve"> та </w:t>
      </w:r>
      <w:proofErr w:type="spellStart"/>
      <w:r>
        <w:t>особистісно</w:t>
      </w:r>
      <w:proofErr w:type="spellEnd"/>
      <w:r>
        <w:t xml:space="preserve"> зорієнтованому підходах до навчання. </w:t>
      </w:r>
    </w:p>
    <w:p w:rsidR="00063C6B" w:rsidRDefault="001E050A" w:rsidP="007477D0">
      <w:pPr>
        <w:pStyle w:val="12"/>
        <w:shd w:val="clear" w:color="auto" w:fill="auto"/>
        <w:spacing w:before="0"/>
        <w:ind w:left="20" w:right="20" w:firstLine="689"/>
      </w:pPr>
      <w:r w:rsidRPr="008C3E66">
        <w:t>Статтею</w:t>
      </w:r>
      <w:r>
        <w:t xml:space="preserve"> 12 Закону України «Про освіту» визначено мету повної загальної середньої освіти, яка </w:t>
      </w:r>
      <w:r w:rsidR="00063C6B">
        <w:t>полягає у створенні умов для розвитку особистості й творчої самореалізації кожного громадянина України, виховання покоління людей, здатних ефективно працювати і навчатися протягом життя, оберігати і примножувати цінності національної культури та громадянського суспільства, розвивати і зміцнювати суверенну , незалежну, демократичну державу як невід’ємну складову євро</w:t>
      </w:r>
      <w:r>
        <w:t>пейської та світової спільноти.</w:t>
      </w:r>
    </w:p>
    <w:p w:rsidR="00063C6B" w:rsidRDefault="00591EF4" w:rsidP="007477D0">
      <w:pPr>
        <w:pStyle w:val="12"/>
        <w:shd w:val="clear" w:color="auto" w:fill="auto"/>
        <w:spacing w:before="0"/>
        <w:ind w:left="20" w:right="20" w:firstLine="689"/>
      </w:pPr>
      <w:r>
        <w:t>Мета і завдання сучасної історичної освіти</w:t>
      </w:r>
      <w:r w:rsidR="00880CE9">
        <w:t>,</w:t>
      </w:r>
      <w:r>
        <w:t xml:space="preserve"> визначені у навчальних програмах</w:t>
      </w:r>
      <w:r w:rsidR="00880CE9">
        <w:t>,</w:t>
      </w:r>
      <w:r>
        <w:t xml:space="preserve"> спонукають вчит</w:t>
      </w:r>
      <w:r w:rsidR="00880CE9">
        <w:t>елів до модернізації освітнього</w:t>
      </w:r>
      <w:r>
        <w:t xml:space="preserve"> процесу шляхом впровадження інноваційних форм і методів роботи, які б сприяли розвитку пізнавальних потреб, інтересів, прагнень учнів,їх </w:t>
      </w:r>
      <w:proofErr w:type="spellStart"/>
      <w:r>
        <w:t>компетентностей</w:t>
      </w:r>
      <w:proofErr w:type="spellEnd"/>
      <w:r>
        <w:t>, заохочували їх до саморозвитку.</w:t>
      </w:r>
    </w:p>
    <w:p w:rsidR="00063C6B" w:rsidRDefault="00591EF4" w:rsidP="007477D0">
      <w:pPr>
        <w:pStyle w:val="60"/>
        <w:shd w:val="clear" w:color="auto" w:fill="auto"/>
        <w:spacing w:before="0" w:after="304"/>
        <w:ind w:left="20" w:right="20" w:firstLine="689"/>
        <w:rPr>
          <w:rStyle w:val="61"/>
        </w:rPr>
      </w:pPr>
      <w:r>
        <w:rPr>
          <w:rStyle w:val="61"/>
        </w:rPr>
        <w:t>Вчителі кафедри</w:t>
      </w:r>
      <w:r w:rsidR="00063C6B">
        <w:rPr>
          <w:rStyle w:val="61"/>
        </w:rPr>
        <w:t xml:space="preserve"> суспільних дисциплін</w:t>
      </w:r>
      <w:r>
        <w:rPr>
          <w:rStyle w:val="61"/>
        </w:rPr>
        <w:t xml:space="preserve"> у минулому році завершили дослідження науково-методичної проблемної теми. Результатом роботи є науково-методичний виклад теми,</w:t>
      </w:r>
      <w:r w:rsidR="00740D84">
        <w:rPr>
          <w:rStyle w:val="61"/>
        </w:rPr>
        <w:t xml:space="preserve"> методичні поради щодо її реалізації, зразки учнівських проектів та розробки уроків історії та правознавства.</w:t>
      </w:r>
    </w:p>
    <w:p w:rsidR="00740D84" w:rsidRDefault="00740D84" w:rsidP="007477D0">
      <w:pPr>
        <w:pStyle w:val="60"/>
        <w:shd w:val="clear" w:color="auto" w:fill="auto"/>
        <w:spacing w:before="0" w:after="304"/>
        <w:ind w:left="20" w:right="20" w:firstLine="689"/>
      </w:pPr>
      <w:r>
        <w:rPr>
          <w:rStyle w:val="61"/>
        </w:rPr>
        <w:t xml:space="preserve">Крім участі в засіданнях,вчителі долучалися до роботи в обласних методичних структурах, активно підвищували фаховий рівень шляхом самоосвіти, брали участь у конференціях та </w:t>
      </w:r>
      <w:proofErr w:type="spellStart"/>
      <w:r>
        <w:rPr>
          <w:rStyle w:val="61"/>
        </w:rPr>
        <w:t>педчитаннях</w:t>
      </w:r>
      <w:proofErr w:type="spellEnd"/>
      <w:r>
        <w:rPr>
          <w:rStyle w:val="61"/>
        </w:rPr>
        <w:t>.</w:t>
      </w:r>
    </w:p>
    <w:p w:rsidR="00063C6B" w:rsidRDefault="00880CE9" w:rsidP="007477D0">
      <w:pPr>
        <w:pStyle w:val="12"/>
        <w:shd w:val="clear" w:color="auto" w:fill="auto"/>
        <w:spacing w:before="0" w:line="365" w:lineRule="exact"/>
        <w:ind w:left="20" w:right="20" w:firstLine="689"/>
      </w:pPr>
      <w:r>
        <w:t>Для вирішення науково</w:t>
      </w:r>
      <w:r w:rsidR="00063C6B">
        <w:t xml:space="preserve"> - методичної проблеми члени кафедри широко використовували інтерактивні педагогічні технології</w:t>
      </w:r>
      <w:r>
        <w:t>,</w:t>
      </w:r>
      <w:r w:rsidR="00063C6B">
        <w:t xml:space="preserve"> за яких вчителеві відводиться роль організатора процесу навчання: ділові та рольові ігри, конференції, круглі столи, дискусії, моделювання життєвих ситуацій, суспільних процесів, роботу в малих групах, семінари, рольові ігри.</w:t>
      </w:r>
    </w:p>
    <w:p w:rsidR="00063C6B" w:rsidRDefault="00740D84" w:rsidP="007477D0">
      <w:pPr>
        <w:pStyle w:val="12"/>
        <w:shd w:val="clear" w:color="auto" w:fill="auto"/>
        <w:spacing w:before="0" w:line="365" w:lineRule="exact"/>
        <w:ind w:right="20" w:firstLine="689"/>
      </w:pPr>
      <w:r>
        <w:t>Про достатній</w:t>
      </w:r>
      <w:r w:rsidR="00063C6B">
        <w:t xml:space="preserve"> рівень реалізації цієї мети засвідчили такі факти, що команда учнів закладу успішно виступила на обласних олімпіадах з історії та правознавства. Призерами обласних олім</w:t>
      </w:r>
      <w:r w:rsidR="002D4A80">
        <w:t xml:space="preserve">піад з історії стали – </w:t>
      </w:r>
      <w:proofErr w:type="spellStart"/>
      <w:r w:rsidR="002D4A80">
        <w:t>Бурець</w:t>
      </w:r>
      <w:proofErr w:type="spellEnd"/>
      <w:r w:rsidR="002D4A80">
        <w:t xml:space="preserve"> Вероніка ІІ місце(10 клас) (вчитель </w:t>
      </w:r>
      <w:proofErr w:type="spellStart"/>
      <w:r w:rsidR="002D4A80">
        <w:t>Стасюк</w:t>
      </w:r>
      <w:proofErr w:type="spellEnd"/>
      <w:r w:rsidR="002D4A80">
        <w:t xml:space="preserve"> М.В.) та </w:t>
      </w:r>
      <w:proofErr w:type="spellStart"/>
      <w:r w:rsidR="002D4A80">
        <w:t>Новіцький</w:t>
      </w:r>
      <w:proofErr w:type="spellEnd"/>
      <w:r w:rsidR="002D4A80">
        <w:t xml:space="preserve"> Владислав</w:t>
      </w:r>
      <w:r w:rsidR="00063C6B">
        <w:t xml:space="preserve"> - II</w:t>
      </w:r>
      <w:r w:rsidR="002D4A80">
        <w:t>І</w:t>
      </w:r>
      <w:r w:rsidR="00063C6B">
        <w:t xml:space="preserve"> міс</w:t>
      </w:r>
      <w:r w:rsidR="002D4A80">
        <w:t>це 11</w:t>
      </w:r>
      <w:r w:rsidR="00063C6B">
        <w:t xml:space="preserve"> клас (вчитель </w:t>
      </w:r>
      <w:proofErr w:type="spellStart"/>
      <w:r w:rsidR="00063C6B">
        <w:t>Сма</w:t>
      </w:r>
      <w:r>
        <w:t>ль</w:t>
      </w:r>
      <w:proofErr w:type="spellEnd"/>
      <w:r>
        <w:t xml:space="preserve"> М.В.). Учениц</w:t>
      </w:r>
      <w:r w:rsidR="002D4A80">
        <w:t xml:space="preserve">і </w:t>
      </w:r>
      <w:proofErr w:type="spellStart"/>
      <w:r w:rsidR="002D4A80">
        <w:t>Бурець</w:t>
      </w:r>
      <w:proofErr w:type="spellEnd"/>
      <w:r w:rsidR="002D4A80">
        <w:t xml:space="preserve"> Катерина та</w:t>
      </w:r>
      <w:r>
        <w:t xml:space="preserve"> </w:t>
      </w:r>
      <w:r>
        <w:lastRenderedPageBreak/>
        <w:t xml:space="preserve">Копач Ксенія </w:t>
      </w:r>
      <w:r w:rsidR="002D4A80">
        <w:t>посіли</w:t>
      </w:r>
      <w:r w:rsidR="00063C6B">
        <w:t xml:space="preserve"> </w:t>
      </w:r>
      <w:r w:rsidR="002D4A80">
        <w:t xml:space="preserve"> відповідно ІІ та </w:t>
      </w:r>
      <w:r w:rsidR="00063C6B">
        <w:t xml:space="preserve">III місце на обласному конкурсі - захисті науково - дослідницьких робіт </w:t>
      </w:r>
      <w:proofErr w:type="spellStart"/>
      <w:r w:rsidR="00063C6B">
        <w:t>МАНум</w:t>
      </w:r>
      <w:proofErr w:type="spellEnd"/>
      <w:r w:rsidR="00063C6B">
        <w:t xml:space="preserve"> (вчите</w:t>
      </w:r>
      <w:r w:rsidR="002D4A80">
        <w:t xml:space="preserve">лі </w:t>
      </w:r>
      <w:proofErr w:type="spellStart"/>
      <w:r w:rsidR="002D4A80">
        <w:t>Гамків</w:t>
      </w:r>
      <w:proofErr w:type="spellEnd"/>
      <w:r w:rsidR="002D4A80">
        <w:t xml:space="preserve"> Т.М. та</w:t>
      </w:r>
      <w:r>
        <w:t xml:space="preserve"> </w:t>
      </w:r>
      <w:proofErr w:type="spellStart"/>
      <w:r>
        <w:t>Смаль</w:t>
      </w:r>
      <w:proofErr w:type="spellEnd"/>
      <w:r>
        <w:t xml:space="preserve"> М.В</w:t>
      </w:r>
      <w:r w:rsidR="002D4A80">
        <w:t xml:space="preserve">)  </w:t>
      </w:r>
    </w:p>
    <w:p w:rsidR="00CE0446" w:rsidRDefault="002D4A80" w:rsidP="007477D0">
      <w:pPr>
        <w:pStyle w:val="12"/>
        <w:shd w:val="clear" w:color="auto" w:fill="auto"/>
        <w:spacing w:before="0" w:line="365" w:lineRule="exact"/>
        <w:ind w:right="20" w:firstLine="689"/>
      </w:pPr>
      <w:r>
        <w:t xml:space="preserve">Проте у роботі вчителів суспільних дисциплін є і </w:t>
      </w:r>
      <w:proofErr w:type="spellStart"/>
      <w:r>
        <w:t>проблеми.Учні</w:t>
      </w:r>
      <w:proofErr w:type="spellEnd"/>
      <w:r>
        <w:t xml:space="preserve"> недостатньо володіють вмінням висловлювати свої думки, формулювати оцінку історичних подій та історичних постатей, осмислювати </w:t>
      </w:r>
      <w:proofErr w:type="spellStart"/>
      <w:r>
        <w:t>зв</w:t>
      </w:r>
      <w:proofErr w:type="spellEnd"/>
      <w:r>
        <w:t xml:space="preserve"> </w:t>
      </w:r>
      <w:proofErr w:type="spellStart"/>
      <w:r>
        <w:t>язки</w:t>
      </w:r>
      <w:proofErr w:type="spellEnd"/>
      <w:r>
        <w:t xml:space="preserve"> між історією і сучасним життям.</w:t>
      </w:r>
    </w:p>
    <w:p w:rsidR="002D4A80" w:rsidRDefault="00CE0446" w:rsidP="007477D0">
      <w:pPr>
        <w:pStyle w:val="12"/>
        <w:shd w:val="clear" w:color="auto" w:fill="auto"/>
        <w:spacing w:before="0" w:line="365" w:lineRule="exact"/>
        <w:ind w:right="20" w:firstLine="689"/>
      </w:pPr>
      <w:r>
        <w:t xml:space="preserve"> У 2020-2021 навчальному році вчителі кафедри суспільних дисциплін будуть працювати над темою « Впровадження </w:t>
      </w:r>
      <w:proofErr w:type="spellStart"/>
      <w:r>
        <w:t>компетентісно</w:t>
      </w:r>
      <w:proofErr w:type="spellEnd"/>
      <w:r>
        <w:t xml:space="preserve"> зорієнтованого підходу як основи формування самодостатньої особистості через призму суспільних дисциплін» </w:t>
      </w:r>
    </w:p>
    <w:p w:rsidR="00CE0446" w:rsidRDefault="00CE0446" w:rsidP="007477D0">
      <w:pPr>
        <w:pStyle w:val="12"/>
        <w:shd w:val="clear" w:color="auto" w:fill="auto"/>
        <w:spacing w:before="0" w:line="365" w:lineRule="exact"/>
        <w:ind w:right="20" w:firstLine="689"/>
      </w:pPr>
      <w:r>
        <w:t>З огляду на сказане вище  та на вимоги сьогодення вчителі кафедри працюватимуть над вирішенням таких завдань :</w:t>
      </w:r>
    </w:p>
    <w:p w:rsidR="00CE0446" w:rsidRDefault="004B0BDA" w:rsidP="007477D0">
      <w:pPr>
        <w:pStyle w:val="12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5" w:lineRule="exact"/>
        <w:ind w:left="426" w:right="20" w:firstLine="689"/>
      </w:pPr>
      <w:r>
        <w:t>ф</w:t>
      </w:r>
      <w:r w:rsidR="00CE0446">
        <w:t>ормування історичної компетентності</w:t>
      </w:r>
      <w:r>
        <w:t xml:space="preserve">, вміння учнів розглядати суспільні явища в конкретно історичних умовах та встановлювати причинно-наслідкові </w:t>
      </w:r>
      <w:proofErr w:type="spellStart"/>
      <w:r>
        <w:t>зв</w:t>
      </w:r>
      <w:proofErr w:type="spellEnd"/>
      <w:r w:rsidR="00880CE9" w:rsidRPr="00880CE9">
        <w:rPr>
          <w:lang w:val="ru-RU"/>
        </w:rPr>
        <w:t>’</w:t>
      </w:r>
      <w:r>
        <w:t xml:space="preserve"> </w:t>
      </w:r>
      <w:proofErr w:type="spellStart"/>
      <w:r>
        <w:t>язки</w:t>
      </w:r>
      <w:proofErr w:type="spellEnd"/>
      <w:r>
        <w:t>;</w:t>
      </w:r>
    </w:p>
    <w:p w:rsidR="004B0BDA" w:rsidRDefault="004B0BDA" w:rsidP="007477D0">
      <w:pPr>
        <w:pStyle w:val="12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5" w:lineRule="exact"/>
        <w:ind w:left="426" w:right="20" w:firstLine="689"/>
      </w:pPr>
      <w:r>
        <w:t>формування просторової компетентності для орієнтування в історичному просторі;</w:t>
      </w:r>
    </w:p>
    <w:p w:rsidR="004B0BDA" w:rsidRDefault="004B0BDA" w:rsidP="007477D0">
      <w:pPr>
        <w:pStyle w:val="12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5" w:lineRule="exact"/>
        <w:ind w:left="426" w:right="20" w:firstLine="689"/>
      </w:pPr>
      <w:r>
        <w:t>розвиток вміння працювати з джерелами історичної інформації, критично їх аналізувати;</w:t>
      </w:r>
    </w:p>
    <w:p w:rsidR="004B0BDA" w:rsidRDefault="00880CE9" w:rsidP="007477D0">
      <w:pPr>
        <w:pStyle w:val="12"/>
        <w:numPr>
          <w:ilvl w:val="0"/>
          <w:numId w:val="18"/>
        </w:numPr>
        <w:shd w:val="clear" w:color="auto" w:fill="auto"/>
        <w:tabs>
          <w:tab w:val="left" w:pos="426"/>
        </w:tabs>
        <w:spacing w:before="0" w:line="365" w:lineRule="exact"/>
        <w:ind w:left="426" w:right="20" w:firstLine="689"/>
      </w:pPr>
      <w:r>
        <w:t>розвивати вміння осмислювати зв</w:t>
      </w:r>
      <w:r w:rsidRPr="00880CE9">
        <w:t>’</w:t>
      </w:r>
      <w:r w:rsidR="004B0BDA">
        <w:t>язки між історією та сьогоденням.</w:t>
      </w:r>
    </w:p>
    <w:p w:rsidR="00063C6B" w:rsidRDefault="00CE0446">
      <w:pPr>
        <w:pStyle w:val="70"/>
        <w:shd w:val="clear" w:color="auto" w:fill="auto"/>
        <w:ind w:left="360" w:right="20"/>
      </w:pPr>
      <w:r>
        <w:rPr>
          <w:rStyle w:val="740pt"/>
          <w:b/>
          <w:bCs/>
        </w:rPr>
        <w:t xml:space="preserve"> </w:t>
      </w:r>
    </w:p>
    <w:p w:rsidR="00063C6B" w:rsidRDefault="00063C6B" w:rsidP="007477D0">
      <w:pPr>
        <w:pStyle w:val="12"/>
        <w:shd w:val="clear" w:color="auto" w:fill="auto"/>
        <w:spacing w:before="0" w:line="365" w:lineRule="exact"/>
        <w:ind w:right="20" w:firstLine="708"/>
      </w:pPr>
      <w:r>
        <w:t>В</w:t>
      </w:r>
      <w:r w:rsidR="004B0BDA">
        <w:t>чителі будуть</w:t>
      </w:r>
      <w:r>
        <w:t xml:space="preserve"> р</w:t>
      </w:r>
      <w:r w:rsidR="00AB0CB6">
        <w:t>озвивати можливості кожного учня</w:t>
      </w:r>
      <w:r>
        <w:t xml:space="preserve"> з метою формування творчої цілеспрямованої особистості, здатної до вирішення життєвих ситуацій відповідно до вимог права і закону.</w:t>
      </w:r>
    </w:p>
    <w:p w:rsidR="00063C6B" w:rsidRDefault="004B0BDA" w:rsidP="004B0BDA">
      <w:pPr>
        <w:pStyle w:val="12"/>
        <w:shd w:val="clear" w:color="auto" w:fill="auto"/>
        <w:spacing w:before="0" w:line="365" w:lineRule="exact"/>
        <w:ind w:right="20" w:firstLine="0"/>
      </w:pPr>
      <w:r>
        <w:t xml:space="preserve">   </w:t>
      </w:r>
      <w:r w:rsidR="007477D0" w:rsidRPr="006D234D">
        <w:tab/>
      </w:r>
      <w:r>
        <w:t xml:space="preserve"> </w:t>
      </w:r>
      <w:r w:rsidR="00063C6B">
        <w:t>Вчи</w:t>
      </w:r>
      <w:r>
        <w:t xml:space="preserve">телі кафедри будуть вчити учнів </w:t>
      </w:r>
      <w:r w:rsidR="00063C6B">
        <w:t xml:space="preserve"> переконливо аргументувати свої висновки, працювати з інформацією історичного та правового характеру, </w:t>
      </w:r>
      <w:proofErr w:type="spellStart"/>
      <w:r w:rsidR="00063C6B">
        <w:t>співставляти</w:t>
      </w:r>
      <w:proofErr w:type="spellEnd"/>
      <w:r w:rsidR="00063C6B">
        <w:t xml:space="preserve"> , порівнювати і узагальнювати так, щоб в учня виникало бажання</w:t>
      </w:r>
      <w:r w:rsidR="00CE0446">
        <w:t xml:space="preserve"> </w:t>
      </w:r>
      <w:r w:rsidR="00063C6B">
        <w:t>самостійно здобувати знання, бо такі знання потрібні йому особисто, вони стануть в пригоді у житті, допоможе бути компетентним, а отже - успішним і реалізованим.</w:t>
      </w:r>
    </w:p>
    <w:p w:rsidR="00063C6B" w:rsidRDefault="00063C6B">
      <w:pPr>
        <w:pStyle w:val="12"/>
        <w:shd w:val="clear" w:color="auto" w:fill="auto"/>
        <w:spacing w:before="0" w:line="365" w:lineRule="exact"/>
        <w:ind w:left="20" w:firstLine="1500"/>
        <w:sectPr w:rsidR="00063C6B" w:rsidSect="00586B57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586B57" w:rsidRDefault="00586B57">
      <w:pPr>
        <w:widowControl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bookmarkStart w:id="4" w:name="bookmark4"/>
      <w:r>
        <w:lastRenderedPageBreak/>
        <w:br w:type="page"/>
      </w:r>
    </w:p>
    <w:p w:rsidR="006137FF" w:rsidRDefault="00063C6B" w:rsidP="006D234D">
      <w:pPr>
        <w:pStyle w:val="34"/>
        <w:keepNext/>
        <w:keepLines/>
        <w:shd w:val="clear" w:color="auto" w:fill="auto"/>
        <w:spacing w:after="249"/>
        <w:ind w:right="93"/>
      </w:pPr>
      <w:r>
        <w:lastRenderedPageBreak/>
        <w:t>РОЗДІЛ І</w:t>
      </w:r>
    </w:p>
    <w:p w:rsidR="00063C6B" w:rsidRDefault="00063C6B" w:rsidP="006D234D">
      <w:pPr>
        <w:pStyle w:val="34"/>
        <w:keepNext/>
        <w:keepLines/>
        <w:shd w:val="clear" w:color="auto" w:fill="auto"/>
        <w:spacing w:after="249"/>
        <w:ind w:right="93"/>
      </w:pPr>
      <w:r>
        <w:t>ОРГАНІЗАЦІЙНА РОБОТА</w:t>
      </w:r>
      <w:bookmarkEnd w:id="4"/>
    </w:p>
    <w:p w:rsidR="00063C6B" w:rsidRPr="006D234D" w:rsidRDefault="00063C6B" w:rsidP="006D234D">
      <w:pPr>
        <w:pStyle w:val="12"/>
        <w:shd w:val="clear" w:color="auto" w:fill="auto"/>
        <w:spacing w:before="0" w:after="354" w:line="300" w:lineRule="exact"/>
        <w:ind w:right="93" w:firstLine="0"/>
        <w:jc w:val="center"/>
        <w:rPr>
          <w:b/>
        </w:rPr>
      </w:pPr>
      <w:r w:rsidRPr="006D234D">
        <w:rPr>
          <w:b/>
        </w:rPr>
        <w:t>ЗАСІДАННЯ І</w:t>
      </w:r>
    </w:p>
    <w:p w:rsidR="00367163" w:rsidRPr="006D234D" w:rsidRDefault="00367163">
      <w:pPr>
        <w:pStyle w:val="12"/>
        <w:shd w:val="clear" w:color="auto" w:fill="auto"/>
        <w:spacing w:before="0" w:after="354" w:line="300" w:lineRule="exact"/>
        <w:ind w:left="20" w:firstLine="0"/>
        <w:jc w:val="center"/>
        <w:rPr>
          <w:b/>
        </w:rPr>
      </w:pPr>
      <w:r w:rsidRPr="006D234D">
        <w:rPr>
          <w:b/>
        </w:rPr>
        <w:t>2 вересня 2020 року</w:t>
      </w:r>
    </w:p>
    <w:p w:rsidR="00063C6B" w:rsidRDefault="00063C6B" w:rsidP="006D234D">
      <w:pPr>
        <w:pStyle w:val="80"/>
        <w:shd w:val="clear" w:color="auto" w:fill="auto"/>
        <w:spacing w:before="0" w:after="348"/>
        <w:ind w:left="20" w:right="20"/>
        <w:jc w:val="center"/>
      </w:pPr>
      <w:r>
        <w:t>ПРІОРІТЕТНІ НАПРЯМКИ ВИКЛАДАННЯ ПРЕДМЕТІВ СУСПІЛ</w:t>
      </w:r>
      <w:r w:rsidR="00C23470">
        <w:t xml:space="preserve">ЬНО </w:t>
      </w:r>
      <w:r w:rsidR="00AB0CB6">
        <w:t>-</w:t>
      </w:r>
      <w:r w:rsidR="00C23470">
        <w:t>ГУМАНІТАРНОГО ПРОФІЛЮ У 2020</w:t>
      </w:r>
      <w:r>
        <w:t xml:space="preserve"> -20</w:t>
      </w:r>
      <w:r w:rsidR="00C23470">
        <w:t>21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063C6B" w:rsidRDefault="00063C6B" w:rsidP="00C23470">
      <w:pPr>
        <w:pStyle w:val="50"/>
        <w:shd w:val="clear" w:color="auto" w:fill="auto"/>
        <w:spacing w:before="0" w:after="357" w:line="310" w:lineRule="exact"/>
        <w:ind w:left="20"/>
        <w:jc w:val="center"/>
      </w:pPr>
      <w:r>
        <w:t>Теоретична частина</w:t>
      </w:r>
    </w:p>
    <w:p w:rsidR="00063C6B" w:rsidRDefault="00C23470" w:rsidP="00C23470">
      <w:pPr>
        <w:pStyle w:val="12"/>
        <w:shd w:val="clear" w:color="auto" w:fill="auto"/>
        <w:spacing w:before="0"/>
        <w:ind w:left="20" w:right="20" w:firstLine="0"/>
        <w:jc w:val="left"/>
      </w:pPr>
      <w:r>
        <w:t>1</w:t>
      </w:r>
      <w:r w:rsidR="00063C6B">
        <w:t>.Ознайомлення з рекомендаціями МОН України щодо викладання предметів суспільн</w:t>
      </w:r>
      <w:r w:rsidR="00A0121F">
        <w:t xml:space="preserve">о - </w:t>
      </w:r>
      <w:r>
        <w:t xml:space="preserve">гуманітарного профілю у 2020 -2021 </w:t>
      </w:r>
      <w:proofErr w:type="spellStart"/>
      <w:r w:rsidR="00063C6B">
        <w:t>н.р</w:t>
      </w:r>
      <w:proofErr w:type="spellEnd"/>
      <w:r w:rsidR="00063C6B">
        <w:t>.</w:t>
      </w:r>
    </w:p>
    <w:p w:rsidR="00C23470" w:rsidRDefault="00C23470">
      <w:pPr>
        <w:pStyle w:val="12"/>
        <w:shd w:val="clear" w:color="auto" w:fill="auto"/>
        <w:spacing w:before="0"/>
        <w:ind w:left="20" w:firstLine="5560"/>
        <w:jc w:val="left"/>
      </w:pPr>
    </w:p>
    <w:p w:rsidR="00C23470" w:rsidRDefault="00367163">
      <w:pPr>
        <w:pStyle w:val="12"/>
        <w:shd w:val="clear" w:color="auto" w:fill="auto"/>
        <w:spacing w:before="0"/>
        <w:ind w:left="20" w:firstLine="5560"/>
        <w:jc w:val="left"/>
      </w:pPr>
      <w:r>
        <w:t xml:space="preserve">                     </w:t>
      </w:r>
      <w:proofErr w:type="spellStart"/>
      <w:r>
        <w:t>Смаль</w:t>
      </w:r>
      <w:proofErr w:type="spellEnd"/>
      <w:r>
        <w:t xml:space="preserve"> М.В.</w:t>
      </w:r>
    </w:p>
    <w:p w:rsidR="00C23470" w:rsidRDefault="00C23470">
      <w:pPr>
        <w:pStyle w:val="12"/>
        <w:shd w:val="clear" w:color="auto" w:fill="auto"/>
        <w:spacing w:before="0"/>
        <w:ind w:left="20" w:firstLine="5560"/>
        <w:jc w:val="left"/>
      </w:pPr>
    </w:p>
    <w:p w:rsidR="00367163" w:rsidRDefault="00C23470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</w:pPr>
      <w:r>
        <w:t xml:space="preserve">2. </w:t>
      </w:r>
      <w:r w:rsidR="00367163">
        <w:t>Робота над науково - методичною проблемною темою закладу.</w:t>
      </w:r>
    </w:p>
    <w:p w:rsidR="00367163" w:rsidRDefault="00367163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</w:pPr>
      <w:r>
        <w:t xml:space="preserve">                                                                                     Онищук Л.М. </w:t>
      </w:r>
    </w:p>
    <w:p w:rsidR="00C23470" w:rsidRDefault="00367163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</w:pPr>
      <w:r>
        <w:t>3.</w:t>
      </w:r>
      <w:r w:rsidR="007477D0">
        <w:rPr>
          <w:lang w:val="ru-RU"/>
        </w:rPr>
        <w:t xml:space="preserve"> </w:t>
      </w:r>
      <w:r w:rsidR="00C23470">
        <w:t>Про тематичний облік навчальних досягнень учнів та вимоги щодо їх оцінювання.</w:t>
      </w:r>
    </w:p>
    <w:p w:rsidR="00C23470" w:rsidRDefault="00C23470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</w:pPr>
      <w:r>
        <w:t xml:space="preserve">                                                                    </w:t>
      </w:r>
      <w:r w:rsidR="00367163">
        <w:t xml:space="preserve">              </w:t>
      </w:r>
      <w:r w:rsidR="007477D0">
        <w:rPr>
          <w:lang w:val="ru-RU"/>
        </w:rPr>
        <w:t xml:space="preserve">   </w:t>
      </w:r>
      <w:proofErr w:type="spellStart"/>
      <w:r>
        <w:t>Гамків</w:t>
      </w:r>
      <w:proofErr w:type="spellEnd"/>
      <w:r>
        <w:t xml:space="preserve"> Т.М.</w:t>
      </w:r>
    </w:p>
    <w:p w:rsidR="00C23470" w:rsidRPr="007477D0" w:rsidRDefault="007477D0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  <w:rPr>
          <w:lang w:val="ru-RU"/>
        </w:rPr>
      </w:pPr>
      <w:r>
        <w:rPr>
          <w:lang w:val="ru-RU"/>
        </w:rPr>
        <w:t xml:space="preserve"> </w:t>
      </w:r>
    </w:p>
    <w:p w:rsidR="00063C6B" w:rsidRDefault="00367163" w:rsidP="00C23470">
      <w:pPr>
        <w:pStyle w:val="12"/>
        <w:shd w:val="clear" w:color="auto" w:fill="auto"/>
        <w:tabs>
          <w:tab w:val="left" w:pos="1950"/>
        </w:tabs>
        <w:spacing w:before="0"/>
        <w:ind w:right="20" w:firstLine="0"/>
      </w:pPr>
      <w:r>
        <w:t>4.</w:t>
      </w:r>
      <w:r w:rsidR="00C23470">
        <w:t xml:space="preserve"> </w:t>
      </w:r>
      <w:r w:rsidR="00063C6B">
        <w:t>Презентація</w:t>
      </w:r>
      <w:r w:rsidR="00063C6B">
        <w:tab/>
        <w:t>плану роботи каф</w:t>
      </w:r>
      <w:r w:rsidR="00C23470">
        <w:t>едри суспільних дисциплін в 2020</w:t>
      </w:r>
      <w:r w:rsidR="00A0121F">
        <w:t>-</w:t>
      </w:r>
      <w:r w:rsidR="00C23470">
        <w:t>2021</w:t>
      </w:r>
      <w:r w:rsidR="00063C6B">
        <w:t>н. р.</w:t>
      </w:r>
    </w:p>
    <w:p w:rsidR="00C23470" w:rsidRDefault="00C23470" w:rsidP="00C23470">
      <w:pPr>
        <w:pStyle w:val="12"/>
        <w:shd w:val="clear" w:color="auto" w:fill="auto"/>
        <w:tabs>
          <w:tab w:val="left" w:pos="1950"/>
        </w:tabs>
        <w:spacing w:before="0" w:after="348"/>
        <w:ind w:right="20" w:firstLine="0"/>
      </w:pPr>
    </w:p>
    <w:p w:rsidR="00063C6B" w:rsidRDefault="00063C6B" w:rsidP="0044074A">
      <w:pPr>
        <w:pStyle w:val="50"/>
        <w:shd w:val="clear" w:color="auto" w:fill="auto"/>
        <w:spacing w:before="0" w:after="348" w:line="310" w:lineRule="exact"/>
        <w:ind w:left="284"/>
        <w:jc w:val="center"/>
      </w:pPr>
      <w:r>
        <w:t>Практична частина</w:t>
      </w:r>
    </w:p>
    <w:p w:rsidR="00C23470" w:rsidRDefault="00C23470" w:rsidP="0044074A">
      <w:pPr>
        <w:pStyle w:val="50"/>
        <w:shd w:val="clear" w:color="auto" w:fill="auto"/>
        <w:spacing w:before="0" w:after="348" w:line="310" w:lineRule="exact"/>
        <w:jc w:val="center"/>
      </w:pPr>
      <w:r>
        <w:t xml:space="preserve">Форма  «Творча </w:t>
      </w:r>
      <w:r w:rsidR="00E14B41">
        <w:t xml:space="preserve"> </w:t>
      </w:r>
      <w:r>
        <w:t>лабораторія»</w:t>
      </w:r>
    </w:p>
    <w:p w:rsidR="00367163" w:rsidRDefault="00AE2B53" w:rsidP="00AE2B53">
      <w:pPr>
        <w:pStyle w:val="12"/>
        <w:shd w:val="clear" w:color="auto" w:fill="auto"/>
        <w:tabs>
          <w:tab w:val="left" w:pos="2722"/>
        </w:tabs>
        <w:spacing w:before="0"/>
        <w:ind w:right="20" w:firstLine="0"/>
      </w:pPr>
      <w:r>
        <w:t xml:space="preserve">1. </w:t>
      </w:r>
      <w:r w:rsidR="00063C6B">
        <w:t>Удосконалення</w:t>
      </w:r>
      <w:r w:rsidR="00063C6B">
        <w:tab/>
        <w:t>та погодження календарних планів згідно</w:t>
      </w:r>
      <w:r w:rsidR="006137FF">
        <w:t xml:space="preserve"> </w:t>
      </w:r>
      <w:r w:rsidR="008343E4">
        <w:t xml:space="preserve"> з навчальною</w:t>
      </w:r>
      <w:r w:rsidR="00063C6B">
        <w:t xml:space="preserve"> програм</w:t>
      </w:r>
      <w:r w:rsidR="008343E4">
        <w:t>ою</w:t>
      </w:r>
      <w:r w:rsidR="00063C6B">
        <w:t xml:space="preserve"> МОН України та специфікою навчального закладу.</w:t>
      </w:r>
    </w:p>
    <w:p w:rsidR="00063C6B" w:rsidRDefault="00367163" w:rsidP="00AE2B53">
      <w:pPr>
        <w:pStyle w:val="12"/>
        <w:shd w:val="clear" w:color="auto" w:fill="auto"/>
        <w:tabs>
          <w:tab w:val="left" w:pos="2722"/>
        </w:tabs>
        <w:spacing w:before="0"/>
        <w:ind w:right="20" w:firstLine="0"/>
      </w:pPr>
      <w:r>
        <w:t>2.</w:t>
      </w:r>
      <w:r w:rsidR="00586B57">
        <w:rPr>
          <w:lang w:val="ru-RU"/>
        </w:rPr>
        <w:t xml:space="preserve"> </w:t>
      </w:r>
      <w:r>
        <w:t>Критерії оцінювання  практичних робіт  з історії.</w:t>
      </w:r>
      <w:r w:rsidR="00C23470">
        <w:t xml:space="preserve"> </w:t>
      </w:r>
    </w:p>
    <w:p w:rsidR="00063C6B" w:rsidRDefault="00367163" w:rsidP="00AE2B53">
      <w:pPr>
        <w:pStyle w:val="12"/>
        <w:shd w:val="clear" w:color="auto" w:fill="auto"/>
        <w:tabs>
          <w:tab w:val="left" w:pos="2319"/>
        </w:tabs>
        <w:spacing w:before="0"/>
        <w:ind w:left="20" w:right="20" w:firstLine="0"/>
      </w:pPr>
      <w:r>
        <w:t>3</w:t>
      </w:r>
      <w:r w:rsidR="00AE2B53">
        <w:t xml:space="preserve">. </w:t>
      </w:r>
      <w:r w:rsidR="00C23470">
        <w:t xml:space="preserve">Колективне укладання планів </w:t>
      </w:r>
      <w:r w:rsidR="00AE2B53">
        <w:t>індивідуальної роботи з обдарованими учнями</w:t>
      </w:r>
      <w:r w:rsidR="00063C6B">
        <w:t>.</w:t>
      </w:r>
    </w:p>
    <w:p w:rsidR="00AE2B53" w:rsidRDefault="00AE2B53">
      <w:pPr>
        <w:pStyle w:val="80"/>
        <w:shd w:val="clear" w:color="auto" w:fill="auto"/>
        <w:spacing w:before="0" w:after="0"/>
        <w:ind w:left="20"/>
        <w:jc w:val="center"/>
      </w:pPr>
    </w:p>
    <w:p w:rsidR="00AE2B53" w:rsidRDefault="00AE2B53">
      <w:pPr>
        <w:pStyle w:val="80"/>
        <w:shd w:val="clear" w:color="auto" w:fill="auto"/>
        <w:spacing w:before="0" w:after="0"/>
        <w:ind w:left="20"/>
        <w:jc w:val="center"/>
      </w:pPr>
    </w:p>
    <w:p w:rsidR="00AE2B53" w:rsidRDefault="00586B57" w:rsidP="00367163">
      <w:pPr>
        <w:pStyle w:val="80"/>
        <w:shd w:val="clear" w:color="auto" w:fill="auto"/>
        <w:spacing w:before="0" w:after="0"/>
      </w:pPr>
      <w:r>
        <w:rPr>
          <w:lang w:val="ru-RU"/>
        </w:rPr>
        <w:lastRenderedPageBreak/>
        <w:t xml:space="preserve">  </w:t>
      </w:r>
      <w:r w:rsidR="00367163">
        <w:t xml:space="preserve">                                          </w:t>
      </w:r>
      <w:r w:rsidR="00AE2B53">
        <w:t>Рекомендації</w:t>
      </w:r>
    </w:p>
    <w:p w:rsidR="006137FF" w:rsidRDefault="006137FF" w:rsidP="006137FF">
      <w:pPr>
        <w:pStyle w:val="12"/>
        <w:shd w:val="clear" w:color="auto" w:fill="auto"/>
        <w:tabs>
          <w:tab w:val="left" w:pos="798"/>
        </w:tabs>
        <w:spacing w:before="0" w:after="300"/>
        <w:ind w:left="20" w:right="20" w:firstLine="0"/>
      </w:pPr>
    </w:p>
    <w:p w:rsidR="006137FF" w:rsidRDefault="006137FF" w:rsidP="006137FF">
      <w:pPr>
        <w:pStyle w:val="12"/>
        <w:shd w:val="clear" w:color="auto" w:fill="auto"/>
        <w:tabs>
          <w:tab w:val="left" w:pos="798"/>
        </w:tabs>
        <w:spacing w:before="0" w:after="300"/>
        <w:ind w:left="20" w:right="20" w:firstLine="0"/>
      </w:pPr>
    </w:p>
    <w:p w:rsidR="00063C6B" w:rsidRDefault="006137FF" w:rsidP="006D234D">
      <w:pPr>
        <w:pStyle w:val="12"/>
        <w:shd w:val="clear" w:color="auto" w:fill="auto"/>
        <w:tabs>
          <w:tab w:val="left" w:pos="798"/>
        </w:tabs>
        <w:spacing w:before="0" w:after="300"/>
        <w:ind w:left="567" w:right="20" w:firstLine="0"/>
      </w:pPr>
      <w:r>
        <w:t>1. У</w:t>
      </w:r>
      <w:r w:rsidR="00063C6B">
        <w:tab/>
        <w:t>повсякденній роботі всім вчителям кафедри керуватися методичними рекомендаціями МОН України щодо виклад</w:t>
      </w:r>
      <w:r w:rsidR="00AE2B53">
        <w:t>ання суспільних предметів у 2020-2021 н. р</w:t>
      </w:r>
      <w:r w:rsidR="00063C6B">
        <w:t>.</w:t>
      </w:r>
    </w:p>
    <w:p w:rsidR="00063C6B" w:rsidRDefault="00AE2B53" w:rsidP="006D234D">
      <w:pPr>
        <w:pStyle w:val="12"/>
        <w:shd w:val="clear" w:color="auto" w:fill="auto"/>
        <w:tabs>
          <w:tab w:val="left" w:pos="1014"/>
        </w:tabs>
        <w:spacing w:before="0" w:after="300"/>
        <w:ind w:left="567" w:right="20" w:firstLine="0"/>
      </w:pPr>
      <w:r>
        <w:t xml:space="preserve">2. </w:t>
      </w:r>
      <w:r w:rsidR="008343E4">
        <w:t>У</w:t>
      </w:r>
      <w:r w:rsidR="00063C6B">
        <w:t>сім</w:t>
      </w:r>
      <w:r w:rsidR="00063C6B">
        <w:tab/>
        <w:t>членам кафедри при оформленні записів у класних журналах керуватися вказівками щодо ведення класного журналу, звернути увагу на внесені зміни та рекомендації.</w:t>
      </w:r>
    </w:p>
    <w:p w:rsidR="00063C6B" w:rsidRDefault="00AE2B53" w:rsidP="006D234D">
      <w:pPr>
        <w:pStyle w:val="12"/>
        <w:shd w:val="clear" w:color="auto" w:fill="auto"/>
        <w:tabs>
          <w:tab w:val="left" w:pos="1825"/>
        </w:tabs>
        <w:spacing w:before="0" w:after="304"/>
        <w:ind w:left="567" w:right="20" w:firstLine="0"/>
      </w:pPr>
      <w:r>
        <w:t xml:space="preserve">3. </w:t>
      </w:r>
      <w:r w:rsidR="00063C6B">
        <w:t>Учителям</w:t>
      </w:r>
      <w:r w:rsidR="00063C6B">
        <w:tab/>
        <w:t>кафедри працювати з діючими програмами МОН України з вн</w:t>
      </w:r>
      <w:r w:rsidR="006137FF">
        <w:t>есеними і затвердженими змінами</w:t>
      </w:r>
      <w:r w:rsidR="00063C6B">
        <w:t>, що стосуються специфіки навчального закладу.</w:t>
      </w:r>
    </w:p>
    <w:p w:rsidR="006137FF" w:rsidRDefault="006137FF" w:rsidP="006D234D">
      <w:pPr>
        <w:pStyle w:val="12"/>
        <w:shd w:val="clear" w:color="auto" w:fill="auto"/>
        <w:tabs>
          <w:tab w:val="left" w:pos="1825"/>
        </w:tabs>
        <w:spacing w:before="0" w:after="304"/>
        <w:ind w:left="567" w:right="20" w:firstLine="0"/>
      </w:pPr>
      <w:r>
        <w:t>4.Ознайомити учнів з критеріями оцінювання знань.</w:t>
      </w: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AE2B53" w:rsidRDefault="00AE2B53">
      <w:pPr>
        <w:pStyle w:val="80"/>
        <w:shd w:val="clear" w:color="auto" w:fill="auto"/>
        <w:spacing w:before="0"/>
        <w:ind w:left="340" w:right="720" w:firstLine="3840"/>
        <w:jc w:val="left"/>
        <w:rPr>
          <w:rStyle w:val="81"/>
        </w:rPr>
      </w:pPr>
    </w:p>
    <w:p w:rsidR="007477D0" w:rsidRDefault="007477D0">
      <w:pPr>
        <w:widowControl/>
        <w:rPr>
          <w:rStyle w:val="81"/>
          <w:rFonts w:eastAsia="Times New Roman"/>
          <w:b w:val="0"/>
          <w:bCs w:val="0"/>
        </w:rPr>
      </w:pPr>
      <w:r>
        <w:rPr>
          <w:rStyle w:val="81"/>
        </w:rPr>
        <w:br w:type="page"/>
      </w:r>
    </w:p>
    <w:p w:rsidR="00367163" w:rsidRDefault="00AE2B53" w:rsidP="006137FF">
      <w:pPr>
        <w:pStyle w:val="80"/>
        <w:shd w:val="clear" w:color="auto" w:fill="auto"/>
        <w:spacing w:before="0"/>
        <w:ind w:right="720"/>
        <w:jc w:val="center"/>
        <w:rPr>
          <w:rStyle w:val="81"/>
          <w:b/>
        </w:rPr>
      </w:pPr>
      <w:r w:rsidRPr="007C61A7">
        <w:rPr>
          <w:rStyle w:val="81"/>
          <w:b/>
        </w:rPr>
        <w:lastRenderedPageBreak/>
        <w:t xml:space="preserve">ЗАСІДАННЯ II </w:t>
      </w:r>
    </w:p>
    <w:p w:rsidR="006137FF" w:rsidRDefault="00367163" w:rsidP="006137FF">
      <w:pPr>
        <w:pStyle w:val="80"/>
        <w:shd w:val="clear" w:color="auto" w:fill="auto"/>
        <w:spacing w:before="0"/>
        <w:ind w:right="720"/>
        <w:jc w:val="center"/>
        <w:rPr>
          <w:rStyle w:val="81"/>
          <w:b/>
        </w:rPr>
      </w:pPr>
      <w:r>
        <w:rPr>
          <w:rStyle w:val="81"/>
          <w:b/>
        </w:rPr>
        <w:t>9 грудня 2020 року</w:t>
      </w:r>
      <w:r w:rsidR="00AE2B53" w:rsidRPr="007C61A7">
        <w:rPr>
          <w:rStyle w:val="81"/>
          <w:b/>
        </w:rPr>
        <w:t xml:space="preserve">                                                                    </w:t>
      </w:r>
    </w:p>
    <w:p w:rsidR="00063C6B" w:rsidRDefault="00AE2B53" w:rsidP="006D234D">
      <w:pPr>
        <w:pStyle w:val="80"/>
        <w:shd w:val="clear" w:color="auto" w:fill="auto"/>
        <w:spacing w:before="0"/>
        <w:ind w:left="426" w:right="720"/>
        <w:jc w:val="center"/>
      </w:pPr>
      <w:r w:rsidRPr="007C61A7">
        <w:rPr>
          <w:rStyle w:val="81"/>
          <w:b/>
        </w:rPr>
        <w:t xml:space="preserve"> </w:t>
      </w:r>
      <w:r w:rsidR="00063C6B">
        <w:t>ШЛЯХИ ВДОСКОНАЛЕННЯ ПЕДАГОГІЧНОЇ МАЙСТЕРНОСТІ ВЧИТЕЛЯ ТА ЇХ ВПЛИВ НА РОЗВИТОК ПІЗНАВАЛЬНИХ ІНТЕРЕСІВ ШКОЛЯРІВ</w:t>
      </w:r>
    </w:p>
    <w:p w:rsidR="00AE2B53" w:rsidRDefault="00063C6B" w:rsidP="00AE2B53">
      <w:pPr>
        <w:pStyle w:val="12"/>
        <w:shd w:val="clear" w:color="auto" w:fill="auto"/>
        <w:spacing w:before="0"/>
        <w:ind w:left="60" w:right="1500" w:firstLine="3360"/>
        <w:jc w:val="left"/>
        <w:rPr>
          <w:rStyle w:val="15"/>
          <w:lang w:val="ru-RU"/>
        </w:rPr>
      </w:pPr>
      <w:r>
        <w:rPr>
          <w:rStyle w:val="15"/>
        </w:rPr>
        <w:t xml:space="preserve">Теоретична частина </w:t>
      </w:r>
      <w:r w:rsidR="00AE2B53">
        <w:rPr>
          <w:rStyle w:val="15"/>
        </w:rPr>
        <w:t xml:space="preserve"> </w:t>
      </w:r>
    </w:p>
    <w:p w:rsidR="0044074A" w:rsidRPr="0044074A" w:rsidRDefault="0044074A" w:rsidP="00AE2B53">
      <w:pPr>
        <w:pStyle w:val="12"/>
        <w:shd w:val="clear" w:color="auto" w:fill="auto"/>
        <w:spacing w:before="0"/>
        <w:ind w:left="60" w:right="1500" w:firstLine="3360"/>
        <w:jc w:val="left"/>
        <w:rPr>
          <w:rStyle w:val="15"/>
          <w:lang w:val="ru-RU"/>
        </w:rPr>
      </w:pPr>
    </w:p>
    <w:p w:rsidR="00AE2B53" w:rsidRDefault="00AE2B53" w:rsidP="006D234D">
      <w:pPr>
        <w:pStyle w:val="12"/>
        <w:shd w:val="clear" w:color="auto" w:fill="auto"/>
        <w:spacing w:before="0"/>
        <w:ind w:left="567" w:right="1500" w:firstLine="0"/>
        <w:rPr>
          <w:rStyle w:val="15"/>
          <w:i w:val="0"/>
        </w:rPr>
      </w:pPr>
      <w:r>
        <w:rPr>
          <w:rStyle w:val="15"/>
          <w:i w:val="0"/>
        </w:rPr>
        <w:t xml:space="preserve">1. </w:t>
      </w:r>
      <w:proofErr w:type="spellStart"/>
      <w:r>
        <w:rPr>
          <w:rStyle w:val="15"/>
          <w:i w:val="0"/>
        </w:rPr>
        <w:t>Компетентістний</w:t>
      </w:r>
      <w:proofErr w:type="spellEnd"/>
      <w:r>
        <w:rPr>
          <w:rStyle w:val="15"/>
          <w:i w:val="0"/>
        </w:rPr>
        <w:t xml:space="preserve"> потенціал уроків історії та правознавства для формування вільної особистості.</w:t>
      </w:r>
    </w:p>
    <w:p w:rsidR="00AE2B53" w:rsidRPr="00AE2B53" w:rsidRDefault="00AE2B53" w:rsidP="006D234D">
      <w:pPr>
        <w:pStyle w:val="12"/>
        <w:shd w:val="clear" w:color="auto" w:fill="auto"/>
        <w:spacing w:before="0"/>
        <w:ind w:left="567" w:right="1500" w:firstLine="3360"/>
        <w:rPr>
          <w:rStyle w:val="15"/>
          <w:i w:val="0"/>
        </w:rPr>
      </w:pPr>
      <w:r>
        <w:rPr>
          <w:rStyle w:val="15"/>
          <w:i w:val="0"/>
        </w:rPr>
        <w:t xml:space="preserve">                                     </w:t>
      </w:r>
      <w:proofErr w:type="spellStart"/>
      <w:r>
        <w:rPr>
          <w:rStyle w:val="15"/>
          <w:i w:val="0"/>
        </w:rPr>
        <w:t>Смаль</w:t>
      </w:r>
      <w:proofErr w:type="spellEnd"/>
      <w:r>
        <w:rPr>
          <w:rStyle w:val="15"/>
          <w:i w:val="0"/>
        </w:rPr>
        <w:t xml:space="preserve"> М.В.</w:t>
      </w:r>
    </w:p>
    <w:p w:rsidR="00367163" w:rsidRDefault="00AE2B53" w:rsidP="006D234D">
      <w:pPr>
        <w:pStyle w:val="12"/>
        <w:shd w:val="clear" w:color="auto" w:fill="auto"/>
        <w:spacing w:before="0"/>
        <w:ind w:left="567" w:right="93" w:firstLine="0"/>
        <w:jc w:val="left"/>
        <w:rPr>
          <w:rStyle w:val="15"/>
          <w:i w:val="0"/>
        </w:rPr>
      </w:pPr>
      <w:r w:rsidRPr="00AE2B53">
        <w:rPr>
          <w:rStyle w:val="15"/>
          <w:i w:val="0"/>
        </w:rPr>
        <w:t>2</w:t>
      </w:r>
      <w:r w:rsidR="00E17947">
        <w:rPr>
          <w:rStyle w:val="15"/>
          <w:i w:val="0"/>
        </w:rPr>
        <w:t xml:space="preserve">. </w:t>
      </w:r>
      <w:r w:rsidR="00367163">
        <w:rPr>
          <w:rStyle w:val="15"/>
          <w:i w:val="0"/>
        </w:rPr>
        <w:t>Використання інформаційних технологій як один із шляхів підвищення мотивації на уроках історії</w:t>
      </w:r>
      <w:r>
        <w:rPr>
          <w:rStyle w:val="15"/>
        </w:rPr>
        <w:t>.</w:t>
      </w:r>
    </w:p>
    <w:p w:rsidR="00E17947" w:rsidRPr="00E17947" w:rsidRDefault="00E17947" w:rsidP="006D234D">
      <w:pPr>
        <w:pStyle w:val="12"/>
        <w:shd w:val="clear" w:color="auto" w:fill="auto"/>
        <w:spacing w:before="0"/>
        <w:ind w:left="567" w:right="93" w:firstLine="0"/>
        <w:jc w:val="left"/>
        <w:rPr>
          <w:rStyle w:val="15"/>
          <w:i w:val="0"/>
        </w:rPr>
      </w:pPr>
      <w:r>
        <w:rPr>
          <w:rStyle w:val="15"/>
          <w:i w:val="0"/>
        </w:rPr>
        <w:t xml:space="preserve">                                                                                </w:t>
      </w:r>
      <w:proofErr w:type="spellStart"/>
      <w:r>
        <w:rPr>
          <w:rStyle w:val="15"/>
          <w:i w:val="0"/>
        </w:rPr>
        <w:t>Стасюк</w:t>
      </w:r>
      <w:proofErr w:type="spellEnd"/>
      <w:r>
        <w:rPr>
          <w:rStyle w:val="15"/>
          <w:i w:val="0"/>
        </w:rPr>
        <w:t xml:space="preserve"> М.В.</w:t>
      </w:r>
    </w:p>
    <w:p w:rsidR="00E17947" w:rsidRDefault="00367163" w:rsidP="006D234D">
      <w:pPr>
        <w:pStyle w:val="12"/>
        <w:shd w:val="clear" w:color="auto" w:fill="auto"/>
        <w:spacing w:before="0"/>
        <w:ind w:left="567" w:right="93" w:firstLine="0"/>
        <w:jc w:val="left"/>
      </w:pPr>
      <w:r>
        <w:rPr>
          <w:rStyle w:val="15"/>
          <w:i w:val="0"/>
        </w:rPr>
        <w:t xml:space="preserve">3. </w:t>
      </w:r>
      <w:r w:rsidR="008343E4">
        <w:t>У</w:t>
      </w:r>
      <w:r w:rsidR="00063C6B">
        <w:t>досконалення методів роботи з обдарованими учнями для розвитку їх внутрішнього</w:t>
      </w:r>
      <w:r w:rsidR="006137FF">
        <w:t xml:space="preserve"> потенціалу та успішної саморе</w:t>
      </w:r>
      <w:r w:rsidR="00E17947">
        <w:t>алізації.</w:t>
      </w:r>
    </w:p>
    <w:p w:rsidR="00063C6B" w:rsidRDefault="00E17947" w:rsidP="006D234D">
      <w:pPr>
        <w:pStyle w:val="12"/>
        <w:shd w:val="clear" w:color="auto" w:fill="auto"/>
        <w:spacing w:before="0"/>
        <w:ind w:left="567" w:right="93" w:firstLine="0"/>
        <w:jc w:val="left"/>
      </w:pPr>
      <w:r>
        <w:t xml:space="preserve">                                                                                   </w:t>
      </w:r>
      <w:proofErr w:type="spellStart"/>
      <w:r w:rsidR="00AE2B53">
        <w:t>Гамків</w:t>
      </w:r>
      <w:proofErr w:type="spellEnd"/>
      <w:r w:rsidR="00AE2B53">
        <w:t xml:space="preserve"> Т.М.</w:t>
      </w:r>
    </w:p>
    <w:p w:rsidR="00063C6B" w:rsidRDefault="00367163" w:rsidP="006D234D">
      <w:pPr>
        <w:pStyle w:val="12"/>
        <w:shd w:val="clear" w:color="auto" w:fill="auto"/>
        <w:tabs>
          <w:tab w:val="left" w:pos="2571"/>
        </w:tabs>
        <w:spacing w:before="0" w:line="365" w:lineRule="exact"/>
        <w:ind w:left="567" w:right="380" w:firstLine="0"/>
        <w:jc w:val="left"/>
      </w:pPr>
      <w:r>
        <w:t>4</w:t>
      </w:r>
      <w:r w:rsidR="00AE2B53">
        <w:t xml:space="preserve">. </w:t>
      </w:r>
      <w:r w:rsidR="008343E4">
        <w:t>У</w:t>
      </w:r>
      <w:r w:rsidR="00063C6B">
        <w:t>досконалення</w:t>
      </w:r>
      <w:r w:rsidR="00063C6B">
        <w:tab/>
        <w:t>технології роботи в малих групах на уроках історії для підвищення рівня навчальних досягнень учнів..</w:t>
      </w:r>
    </w:p>
    <w:p w:rsidR="00AE2B53" w:rsidRDefault="00E17947" w:rsidP="006D234D">
      <w:pPr>
        <w:pStyle w:val="12"/>
        <w:shd w:val="clear" w:color="auto" w:fill="auto"/>
        <w:spacing w:before="0" w:after="1076" w:line="365" w:lineRule="exact"/>
        <w:ind w:left="567" w:firstLine="0"/>
        <w:jc w:val="left"/>
      </w:pPr>
      <w:r>
        <w:t xml:space="preserve">                                                                                   </w:t>
      </w:r>
      <w:proofErr w:type="spellStart"/>
      <w:r w:rsidR="00063C6B">
        <w:t>Гусаревич</w:t>
      </w:r>
      <w:proofErr w:type="spellEnd"/>
      <w:r w:rsidR="00063C6B">
        <w:t xml:space="preserve"> Л.В</w:t>
      </w:r>
    </w:p>
    <w:p w:rsidR="00063C6B" w:rsidRPr="006D234D" w:rsidRDefault="00AE2B53" w:rsidP="006D234D">
      <w:pPr>
        <w:pStyle w:val="12"/>
        <w:shd w:val="clear" w:color="auto" w:fill="auto"/>
        <w:spacing w:before="0" w:after="1076" w:line="365" w:lineRule="exact"/>
        <w:ind w:left="567" w:firstLine="0"/>
        <w:jc w:val="left"/>
        <w:rPr>
          <w:i/>
        </w:rPr>
      </w:pPr>
      <w:r w:rsidRPr="006D234D">
        <w:rPr>
          <w:i/>
        </w:rPr>
        <w:t xml:space="preserve">                                       </w:t>
      </w:r>
      <w:r w:rsidR="00063C6B" w:rsidRPr="006D234D">
        <w:rPr>
          <w:i/>
        </w:rPr>
        <w:t>Практична частина</w:t>
      </w:r>
    </w:p>
    <w:p w:rsidR="00063C6B" w:rsidRDefault="00063C6B" w:rsidP="006D234D">
      <w:pPr>
        <w:pStyle w:val="12"/>
        <w:numPr>
          <w:ilvl w:val="0"/>
          <w:numId w:val="7"/>
        </w:numPr>
        <w:shd w:val="clear" w:color="auto" w:fill="auto"/>
        <w:tabs>
          <w:tab w:val="left" w:pos="707"/>
        </w:tabs>
        <w:spacing w:before="0"/>
        <w:ind w:left="567" w:right="-49" w:firstLine="280"/>
      </w:pPr>
      <w:r>
        <w:t>Круглий стіл «Мій досвід навчання учнів історії та правознавства з використанням інтерактивних технології».</w:t>
      </w:r>
    </w:p>
    <w:p w:rsidR="00063C6B" w:rsidRPr="006D234D" w:rsidRDefault="008343E4" w:rsidP="006D234D">
      <w:pPr>
        <w:pStyle w:val="12"/>
        <w:shd w:val="clear" w:color="auto" w:fill="auto"/>
        <w:spacing w:before="0"/>
        <w:ind w:left="567" w:firstLine="0"/>
        <w:jc w:val="left"/>
      </w:pPr>
      <w:r>
        <w:t>Вчителі кафедри</w:t>
      </w:r>
    </w:p>
    <w:p w:rsidR="007477D0" w:rsidRPr="006D234D" w:rsidRDefault="007477D0" w:rsidP="006D234D">
      <w:pPr>
        <w:pStyle w:val="12"/>
        <w:shd w:val="clear" w:color="auto" w:fill="auto"/>
        <w:spacing w:before="0"/>
        <w:ind w:left="567" w:firstLine="0"/>
        <w:jc w:val="left"/>
      </w:pPr>
    </w:p>
    <w:p w:rsidR="00063C6B" w:rsidRPr="006D234D" w:rsidRDefault="006137FF" w:rsidP="006D234D">
      <w:pPr>
        <w:pStyle w:val="12"/>
        <w:shd w:val="clear" w:color="auto" w:fill="auto"/>
        <w:tabs>
          <w:tab w:val="left" w:pos="2571"/>
        </w:tabs>
        <w:spacing w:before="0"/>
        <w:ind w:left="567" w:firstLine="0"/>
      </w:pPr>
      <w:r>
        <w:t>2.</w:t>
      </w:r>
      <w:r w:rsidR="007477D0" w:rsidRPr="006D234D">
        <w:t xml:space="preserve"> </w:t>
      </w:r>
      <w:r w:rsidR="00063C6B">
        <w:t>Моделювання</w:t>
      </w:r>
      <w:r w:rsidR="000E715F">
        <w:t xml:space="preserve"> практичної роботи перетворення джерельної інформації з однієї форми (графіки і таблиці) в іншу (висновки) на основі</w:t>
      </w:r>
      <w:r w:rsidR="007477D0" w:rsidRPr="006D234D">
        <w:t xml:space="preserve"> </w:t>
      </w:r>
      <w:r w:rsidR="00063C6B">
        <w:t>фрагментів уроків історії України у 8 класі.</w:t>
      </w:r>
    </w:p>
    <w:p w:rsidR="00063C6B" w:rsidRDefault="006D234D" w:rsidP="006D234D">
      <w:pPr>
        <w:pStyle w:val="12"/>
        <w:shd w:val="clear" w:color="auto" w:fill="auto"/>
        <w:spacing w:before="0"/>
        <w:ind w:left="5664" w:firstLine="708"/>
        <w:jc w:val="left"/>
      </w:pPr>
      <w:r>
        <w:rPr>
          <w:lang w:val="ru-RU"/>
        </w:rPr>
        <w:t xml:space="preserve">      </w:t>
      </w:r>
      <w:proofErr w:type="spellStart"/>
      <w:r w:rsidR="00063C6B">
        <w:t>Гусаревич</w:t>
      </w:r>
      <w:proofErr w:type="spellEnd"/>
      <w:r w:rsidR="00063C6B">
        <w:t xml:space="preserve"> Л.В.</w:t>
      </w:r>
    </w:p>
    <w:p w:rsidR="000E715F" w:rsidRDefault="000E715F">
      <w:pPr>
        <w:pStyle w:val="12"/>
        <w:shd w:val="clear" w:color="auto" w:fill="auto"/>
        <w:spacing w:before="0"/>
        <w:ind w:left="60" w:firstLine="3360"/>
        <w:jc w:val="left"/>
      </w:pPr>
    </w:p>
    <w:p w:rsidR="000E715F" w:rsidRPr="000E715F" w:rsidRDefault="000E715F" w:rsidP="000E715F">
      <w:pPr>
        <w:pStyle w:val="12"/>
        <w:shd w:val="clear" w:color="auto" w:fill="auto"/>
        <w:tabs>
          <w:tab w:val="left" w:pos="707"/>
        </w:tabs>
        <w:spacing w:before="0"/>
        <w:ind w:right="380" w:firstLine="0"/>
        <w:jc w:val="center"/>
        <w:rPr>
          <w:b/>
          <w:sz w:val="32"/>
          <w:szCs w:val="32"/>
        </w:rPr>
        <w:sectPr w:rsidR="000E715F" w:rsidRPr="000E715F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1791" w:right="984" w:bottom="1393" w:left="1051" w:header="0" w:footer="3" w:gutter="0"/>
          <w:cols w:space="720"/>
          <w:noEndnote/>
          <w:docGrid w:linePitch="360"/>
        </w:sectPr>
      </w:pPr>
      <w:r w:rsidRPr="000E715F">
        <w:rPr>
          <w:b/>
          <w:sz w:val="32"/>
          <w:szCs w:val="32"/>
        </w:rPr>
        <w:t>Рекомендації</w:t>
      </w:r>
    </w:p>
    <w:p w:rsidR="00063C6B" w:rsidRDefault="00063C6B" w:rsidP="006D234D">
      <w:pPr>
        <w:pStyle w:val="12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349" w:line="300" w:lineRule="exact"/>
        <w:ind w:left="1276" w:hanging="680"/>
      </w:pPr>
      <w:r>
        <w:lastRenderedPageBreak/>
        <w:t>Членам кафедри :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line="365" w:lineRule="exact"/>
        <w:ind w:left="1276" w:right="1220" w:hanging="680"/>
      </w:pPr>
      <w:r>
        <w:t>Опрацювати методич</w:t>
      </w:r>
      <w:r w:rsidR="008343E4">
        <w:t>ну літературу про впровадження і</w:t>
      </w:r>
      <w:r>
        <w:t>нно</w:t>
      </w:r>
      <w:r w:rsidR="008343E4">
        <w:t xml:space="preserve">ваційних технологій в освітній </w:t>
      </w:r>
      <w:r>
        <w:t xml:space="preserve"> процес.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line="365" w:lineRule="exact"/>
        <w:ind w:left="1276" w:right="340" w:hanging="680"/>
      </w:pPr>
      <w:r>
        <w:t>Використовувати на уроках різноманітні форми навчання учнів.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line="365" w:lineRule="exact"/>
        <w:ind w:left="1276" w:right="340" w:hanging="680"/>
      </w:pPr>
      <w:r>
        <w:t xml:space="preserve">Продовжити впроваджувати </w:t>
      </w:r>
      <w:proofErr w:type="spellStart"/>
      <w:r w:rsidR="006137FF">
        <w:t>взаємо</w:t>
      </w:r>
      <w:r>
        <w:t>відвідування</w:t>
      </w:r>
      <w:proofErr w:type="spellEnd"/>
      <w:r>
        <w:t xml:space="preserve"> уроків вчителями кафедри.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after="352" w:line="365" w:lineRule="exact"/>
        <w:ind w:left="1276" w:right="340" w:hanging="680"/>
      </w:pPr>
      <w:r>
        <w:t>Продовжити роботу по накопиченню досвіду навчання учнів історії та правознавства з використанням інтерактивних технологій.</w:t>
      </w:r>
    </w:p>
    <w:p w:rsidR="00063C6B" w:rsidRDefault="00063C6B" w:rsidP="006D234D">
      <w:pPr>
        <w:pStyle w:val="12"/>
        <w:numPr>
          <w:ilvl w:val="0"/>
          <w:numId w:val="9"/>
        </w:numPr>
        <w:shd w:val="clear" w:color="auto" w:fill="auto"/>
        <w:tabs>
          <w:tab w:val="left" w:pos="378"/>
        </w:tabs>
        <w:spacing w:before="0" w:after="358" w:line="300" w:lineRule="exact"/>
        <w:ind w:left="1276" w:hanging="680"/>
      </w:pPr>
      <w:r>
        <w:t>Адміністрації: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line="365" w:lineRule="exact"/>
        <w:ind w:left="1276" w:right="800" w:hanging="680"/>
      </w:pPr>
      <w:r>
        <w:t>Сприяти матеріально -</w:t>
      </w:r>
      <w:r w:rsidR="006137FF">
        <w:t xml:space="preserve"> </w:t>
      </w:r>
      <w:r>
        <w:t>технічному забезпеченню кабінетів Історії та історії держави і</w:t>
      </w:r>
      <w:r w:rsidR="006137FF">
        <w:t xml:space="preserve"> права України щодо реалізації н</w:t>
      </w:r>
      <w:r>
        <w:t>ауково -</w:t>
      </w:r>
      <w:r w:rsidR="006137FF">
        <w:t xml:space="preserve"> </w:t>
      </w:r>
      <w:r>
        <w:t>методичної проблеми.</w:t>
      </w:r>
    </w:p>
    <w:p w:rsidR="00063C6B" w:rsidRDefault="00063C6B" w:rsidP="006D234D">
      <w:pPr>
        <w:pStyle w:val="12"/>
        <w:numPr>
          <w:ilvl w:val="1"/>
          <w:numId w:val="9"/>
        </w:numPr>
        <w:shd w:val="clear" w:color="auto" w:fill="auto"/>
        <w:tabs>
          <w:tab w:val="left" w:pos="730"/>
        </w:tabs>
        <w:spacing w:before="0" w:line="365" w:lineRule="exact"/>
        <w:ind w:left="1276" w:right="340" w:hanging="680"/>
        <w:sectPr w:rsidR="00063C6B">
          <w:type w:val="continuous"/>
          <w:pgSz w:w="11909" w:h="16838"/>
          <w:pgMar w:top="1446" w:right="710" w:bottom="1096" w:left="739" w:header="0" w:footer="3" w:gutter="0"/>
          <w:cols w:space="720"/>
          <w:noEndnote/>
          <w:docGrid w:linePitch="360"/>
        </w:sectPr>
      </w:pPr>
      <w:r>
        <w:t xml:space="preserve">Надати допомогу вчителям кафедри суспільних дисциплін у </w:t>
      </w:r>
      <w:r w:rsidR="000E715F">
        <w:t>поповненні матеріальної бази кабінетів суспільних дисциплін</w:t>
      </w:r>
      <w:r>
        <w:t>.</w:t>
      </w: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E14B41" w:rsidRDefault="00E14B41">
      <w:pPr>
        <w:pStyle w:val="80"/>
        <w:shd w:val="clear" w:color="auto" w:fill="auto"/>
        <w:spacing w:before="0" w:after="348"/>
        <w:ind w:left="380" w:right="560" w:firstLine="3000"/>
        <w:jc w:val="left"/>
        <w:rPr>
          <w:rStyle w:val="81"/>
        </w:rPr>
      </w:pPr>
    </w:p>
    <w:p w:rsidR="007477D0" w:rsidRDefault="007477D0">
      <w:pPr>
        <w:widowControl/>
        <w:rPr>
          <w:rStyle w:val="81"/>
          <w:rFonts w:eastAsia="Times New Roman"/>
          <w:b w:val="0"/>
          <w:bCs w:val="0"/>
        </w:rPr>
      </w:pPr>
      <w:r>
        <w:rPr>
          <w:rStyle w:val="81"/>
        </w:rPr>
        <w:br w:type="page"/>
      </w:r>
    </w:p>
    <w:p w:rsidR="00F8309A" w:rsidRDefault="00E17947" w:rsidP="00E17947">
      <w:pPr>
        <w:pStyle w:val="80"/>
        <w:shd w:val="clear" w:color="auto" w:fill="auto"/>
        <w:spacing w:before="0" w:after="348"/>
        <w:ind w:right="560"/>
        <w:jc w:val="left"/>
        <w:rPr>
          <w:rStyle w:val="81"/>
          <w:b/>
        </w:rPr>
      </w:pPr>
      <w:r>
        <w:rPr>
          <w:rStyle w:val="81"/>
        </w:rPr>
        <w:lastRenderedPageBreak/>
        <w:t xml:space="preserve">                                          </w:t>
      </w:r>
      <w:r w:rsidR="00063C6B" w:rsidRPr="00E14B41">
        <w:rPr>
          <w:rStyle w:val="81"/>
          <w:b/>
        </w:rPr>
        <w:t xml:space="preserve">ЗАСІДАННЯ </w:t>
      </w:r>
      <w:r w:rsidR="00F8309A" w:rsidRPr="00E14B41">
        <w:rPr>
          <w:rStyle w:val="81"/>
          <w:b/>
        </w:rPr>
        <w:t>ІІІ</w:t>
      </w:r>
    </w:p>
    <w:p w:rsidR="00E17947" w:rsidRPr="00E14B41" w:rsidRDefault="00E17947" w:rsidP="00E17947">
      <w:pPr>
        <w:pStyle w:val="80"/>
        <w:shd w:val="clear" w:color="auto" w:fill="auto"/>
        <w:spacing w:before="0" w:after="348"/>
        <w:ind w:right="560"/>
        <w:jc w:val="left"/>
        <w:rPr>
          <w:rStyle w:val="81"/>
          <w:b/>
        </w:rPr>
      </w:pPr>
      <w:r>
        <w:rPr>
          <w:rStyle w:val="81"/>
          <w:b/>
        </w:rPr>
        <w:t xml:space="preserve">                                       12 січня 2021 року</w:t>
      </w:r>
    </w:p>
    <w:p w:rsidR="00063C6B" w:rsidRDefault="00063C6B" w:rsidP="006D234D">
      <w:pPr>
        <w:pStyle w:val="80"/>
        <w:shd w:val="clear" w:color="auto" w:fill="auto"/>
        <w:spacing w:before="0" w:after="348"/>
        <w:ind w:left="380" w:right="560"/>
        <w:jc w:val="center"/>
      </w:pPr>
      <w:r>
        <w:t>ТВОРЧИЙ ПОШУК ВЧИТЕЛІВ КАФЕДРИ У ЗДІЙСНЕННІ ОСОБИСТІСНО - ОРІЄНТОВАНОГО НАВЧАННЯ УЧНІВ</w:t>
      </w:r>
    </w:p>
    <w:p w:rsidR="00063C6B" w:rsidRDefault="00063C6B">
      <w:pPr>
        <w:pStyle w:val="50"/>
        <w:shd w:val="clear" w:color="auto" w:fill="auto"/>
        <w:spacing w:before="0" w:after="360" w:line="310" w:lineRule="exact"/>
        <w:ind w:left="380" w:firstLine="3000"/>
      </w:pPr>
      <w:r>
        <w:t>Теоретична частина</w:t>
      </w:r>
    </w:p>
    <w:p w:rsidR="00063C6B" w:rsidRDefault="005510BC" w:rsidP="005510BC">
      <w:pPr>
        <w:pStyle w:val="12"/>
        <w:shd w:val="clear" w:color="auto" w:fill="auto"/>
        <w:spacing w:before="0" w:after="296" w:line="360" w:lineRule="exact"/>
        <w:ind w:firstLine="0"/>
        <w:jc w:val="left"/>
      </w:pPr>
      <w:r>
        <w:t>1. Уроки активного співробітництва як засіб розвитку творчого мислення учнів.</w:t>
      </w:r>
    </w:p>
    <w:p w:rsidR="00063C6B" w:rsidRDefault="00063C6B">
      <w:pPr>
        <w:pStyle w:val="12"/>
        <w:shd w:val="clear" w:color="auto" w:fill="auto"/>
        <w:spacing w:before="0" w:line="365" w:lineRule="exact"/>
        <w:ind w:left="7100" w:firstLine="0"/>
        <w:jc w:val="left"/>
      </w:pPr>
      <w:proofErr w:type="spellStart"/>
      <w:r>
        <w:t>Смаль</w:t>
      </w:r>
      <w:proofErr w:type="spellEnd"/>
      <w:r>
        <w:t xml:space="preserve"> М.В.</w:t>
      </w:r>
    </w:p>
    <w:p w:rsidR="00063C6B" w:rsidRDefault="005510BC" w:rsidP="007477D0">
      <w:pPr>
        <w:pStyle w:val="12"/>
        <w:shd w:val="clear" w:color="auto" w:fill="auto"/>
        <w:tabs>
          <w:tab w:val="left" w:pos="704"/>
        </w:tabs>
        <w:spacing w:before="0" w:line="365" w:lineRule="exact"/>
        <w:ind w:right="300" w:firstLine="0"/>
      </w:pPr>
      <w:r>
        <w:t>2</w:t>
      </w:r>
      <w:r w:rsidR="00063C6B">
        <w:t>.</w:t>
      </w:r>
      <w:r>
        <w:t xml:space="preserve"> Роль медіа засобів у формуванні пізнавальних інтересів та історичних </w:t>
      </w:r>
      <w:proofErr w:type="spellStart"/>
      <w:r w:rsidRPr="005510BC">
        <w:t>компетент</w:t>
      </w:r>
      <w:r>
        <w:t>н</w:t>
      </w:r>
      <w:r w:rsidRPr="005510BC">
        <w:t>остей</w:t>
      </w:r>
      <w:proofErr w:type="spellEnd"/>
      <w:r>
        <w:t xml:space="preserve"> учнів під час вивчення суспільствознавчих предметів </w:t>
      </w:r>
    </w:p>
    <w:p w:rsidR="005510BC" w:rsidRDefault="005510BC" w:rsidP="005510BC">
      <w:pPr>
        <w:pStyle w:val="12"/>
        <w:shd w:val="clear" w:color="auto" w:fill="auto"/>
        <w:spacing w:before="0" w:after="296" w:line="365" w:lineRule="exact"/>
        <w:ind w:left="7100" w:firstLine="0"/>
        <w:jc w:val="left"/>
      </w:pPr>
      <w:proofErr w:type="spellStart"/>
      <w:r>
        <w:t>Стасюк</w:t>
      </w:r>
      <w:proofErr w:type="spellEnd"/>
      <w:r>
        <w:t xml:space="preserve"> М.В.</w:t>
      </w:r>
    </w:p>
    <w:p w:rsidR="005510BC" w:rsidRDefault="00063C6B">
      <w:pPr>
        <w:pStyle w:val="12"/>
        <w:shd w:val="clear" w:color="auto" w:fill="auto"/>
        <w:spacing w:before="0"/>
        <w:ind w:right="560" w:firstLine="3120"/>
        <w:jc w:val="left"/>
      </w:pPr>
      <w:r>
        <w:rPr>
          <w:rStyle w:val="15"/>
        </w:rPr>
        <w:t xml:space="preserve">Практична частина </w:t>
      </w:r>
      <w:r>
        <w:t xml:space="preserve"> </w:t>
      </w:r>
    </w:p>
    <w:p w:rsidR="00063C6B" w:rsidRDefault="00063C6B">
      <w:pPr>
        <w:pStyle w:val="12"/>
        <w:shd w:val="clear" w:color="auto" w:fill="auto"/>
        <w:spacing w:before="0"/>
        <w:ind w:left="7100" w:right="560" w:firstLine="0"/>
        <w:jc w:val="left"/>
      </w:pPr>
    </w:p>
    <w:p w:rsidR="00063C6B" w:rsidRDefault="005510BC" w:rsidP="007477D0">
      <w:pPr>
        <w:pStyle w:val="12"/>
        <w:shd w:val="clear" w:color="auto" w:fill="auto"/>
        <w:tabs>
          <w:tab w:val="left" w:pos="704"/>
        </w:tabs>
        <w:spacing w:before="0"/>
        <w:ind w:firstLine="0"/>
      </w:pPr>
      <w:r>
        <w:t xml:space="preserve">1. </w:t>
      </w:r>
      <w:r w:rsidR="00063C6B">
        <w:t>Використання опорних схем та сигналів у навчанні історії.</w:t>
      </w:r>
    </w:p>
    <w:p w:rsidR="00063C6B" w:rsidRDefault="005510BC" w:rsidP="007477D0">
      <w:pPr>
        <w:pStyle w:val="12"/>
        <w:shd w:val="clear" w:color="auto" w:fill="auto"/>
        <w:tabs>
          <w:tab w:val="left" w:pos="704"/>
        </w:tabs>
        <w:spacing w:before="0"/>
        <w:ind w:right="300" w:firstLine="0"/>
      </w:pPr>
      <w:r>
        <w:t>2. Моделювання уроку</w:t>
      </w:r>
      <w:r w:rsidR="006137FF">
        <w:t>-</w:t>
      </w:r>
      <w:r>
        <w:t xml:space="preserve">диспуту «Здобутки і прорахунки Центральної Ради» (10 клас) </w:t>
      </w:r>
    </w:p>
    <w:p w:rsidR="00063C6B" w:rsidRDefault="005510BC">
      <w:pPr>
        <w:pStyle w:val="12"/>
        <w:shd w:val="clear" w:color="auto" w:fill="auto"/>
        <w:spacing w:before="0" w:after="356"/>
        <w:ind w:left="7100" w:firstLine="0"/>
        <w:jc w:val="left"/>
      </w:pPr>
      <w:proofErr w:type="spellStart"/>
      <w:r>
        <w:t>Стасюк</w:t>
      </w:r>
      <w:proofErr w:type="spellEnd"/>
      <w:r>
        <w:t xml:space="preserve"> </w:t>
      </w:r>
      <w:r w:rsidR="00063C6B">
        <w:t>М.В.</w:t>
      </w:r>
    </w:p>
    <w:p w:rsidR="00586B57" w:rsidRDefault="00E17947" w:rsidP="00E17947">
      <w:pPr>
        <w:pStyle w:val="80"/>
        <w:shd w:val="clear" w:color="auto" w:fill="auto"/>
        <w:spacing w:before="0" w:after="416"/>
        <w:ind w:left="220"/>
        <w:rPr>
          <w:lang w:val="ru-RU"/>
        </w:rPr>
      </w:pPr>
      <w:r>
        <w:rPr>
          <w:lang w:val="ru-RU"/>
        </w:rPr>
        <w:t xml:space="preserve">                                  </w:t>
      </w:r>
      <w:r w:rsidR="00586B57">
        <w:rPr>
          <w:lang w:val="ru-RU"/>
        </w:rPr>
        <w:t xml:space="preserve">   </w:t>
      </w:r>
    </w:p>
    <w:p w:rsidR="00586B57" w:rsidRDefault="00586B57">
      <w:pPr>
        <w:widowControl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>
        <w:rPr>
          <w:lang w:val="ru-RU"/>
        </w:rPr>
        <w:br w:type="page"/>
      </w:r>
    </w:p>
    <w:p w:rsidR="005510BC" w:rsidRDefault="00063C6B" w:rsidP="00586B57">
      <w:pPr>
        <w:pStyle w:val="80"/>
        <w:shd w:val="clear" w:color="auto" w:fill="auto"/>
        <w:spacing w:before="0" w:after="416"/>
        <w:ind w:left="220"/>
        <w:jc w:val="center"/>
      </w:pPr>
      <w:r>
        <w:rPr>
          <w:lang w:val="ru-RU"/>
        </w:rPr>
        <w:lastRenderedPageBreak/>
        <w:t xml:space="preserve">IV </w:t>
      </w:r>
      <w:r>
        <w:t>ЗАСІДАННЯ</w:t>
      </w:r>
    </w:p>
    <w:p w:rsidR="00E17947" w:rsidRDefault="00E17947" w:rsidP="00E17947">
      <w:pPr>
        <w:pStyle w:val="80"/>
        <w:shd w:val="clear" w:color="auto" w:fill="auto"/>
        <w:spacing w:before="0" w:after="416"/>
        <w:ind w:left="220"/>
      </w:pPr>
      <w:r>
        <w:t xml:space="preserve">                                       4 травня 2021 року</w:t>
      </w:r>
    </w:p>
    <w:p w:rsidR="00063C6B" w:rsidRDefault="00063C6B">
      <w:pPr>
        <w:pStyle w:val="80"/>
        <w:shd w:val="clear" w:color="auto" w:fill="auto"/>
        <w:spacing w:before="0" w:after="416"/>
        <w:ind w:left="220"/>
        <w:jc w:val="center"/>
      </w:pPr>
      <w:r>
        <w:t>СУЧАСНИЙ УРОК. ЗАСТОСУВАННЯ ІНТЕРАКТИВНИХ ТЕХНОЛОГІЙ</w:t>
      </w:r>
    </w:p>
    <w:p w:rsidR="00063C6B" w:rsidRPr="006D234D" w:rsidRDefault="00E17947" w:rsidP="00E17947">
      <w:pPr>
        <w:pStyle w:val="80"/>
        <w:shd w:val="clear" w:color="auto" w:fill="auto"/>
        <w:spacing w:before="0" w:line="300" w:lineRule="exact"/>
        <w:rPr>
          <w:b w:val="0"/>
          <w:i/>
        </w:rPr>
      </w:pPr>
      <w:r w:rsidRPr="006D234D">
        <w:rPr>
          <w:i/>
        </w:rPr>
        <w:t xml:space="preserve">                                        </w:t>
      </w:r>
      <w:r w:rsidR="00063C6B" w:rsidRPr="006D234D">
        <w:rPr>
          <w:b w:val="0"/>
          <w:i/>
        </w:rPr>
        <w:t>Теоретична частина</w:t>
      </w:r>
    </w:p>
    <w:p w:rsidR="00063C6B" w:rsidRPr="00E17947" w:rsidRDefault="00063C6B" w:rsidP="006D234D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line="240" w:lineRule="auto"/>
        <w:ind w:left="400" w:right="1"/>
        <w:rPr>
          <w:sz w:val="28"/>
          <w:szCs w:val="28"/>
        </w:rPr>
      </w:pPr>
      <w:r w:rsidRPr="00E17947">
        <w:rPr>
          <w:sz w:val="28"/>
          <w:szCs w:val="28"/>
        </w:rPr>
        <w:t>Використання інтерактивних методик та проблемного навчання на уроках правознавства.</w:t>
      </w:r>
    </w:p>
    <w:p w:rsidR="00063C6B" w:rsidRDefault="00063C6B" w:rsidP="006D234D">
      <w:pPr>
        <w:pStyle w:val="20"/>
        <w:shd w:val="clear" w:color="auto" w:fill="auto"/>
        <w:spacing w:line="240" w:lineRule="auto"/>
        <w:ind w:left="5664" w:right="1" w:firstLine="708"/>
        <w:rPr>
          <w:sz w:val="28"/>
          <w:szCs w:val="28"/>
          <w:lang w:val="ru-RU"/>
        </w:rPr>
      </w:pPr>
      <w:proofErr w:type="spellStart"/>
      <w:r w:rsidRPr="00E17947">
        <w:rPr>
          <w:sz w:val="28"/>
          <w:szCs w:val="28"/>
        </w:rPr>
        <w:t>Смаль</w:t>
      </w:r>
      <w:proofErr w:type="spellEnd"/>
      <w:r w:rsidRPr="00E17947">
        <w:rPr>
          <w:sz w:val="28"/>
          <w:szCs w:val="28"/>
        </w:rPr>
        <w:t xml:space="preserve"> М.В.</w:t>
      </w:r>
    </w:p>
    <w:p w:rsidR="00586B57" w:rsidRPr="00586B57" w:rsidRDefault="00586B57" w:rsidP="006D234D">
      <w:pPr>
        <w:pStyle w:val="20"/>
        <w:shd w:val="clear" w:color="auto" w:fill="auto"/>
        <w:spacing w:line="240" w:lineRule="auto"/>
        <w:ind w:left="7160" w:right="1" w:firstLine="0"/>
        <w:rPr>
          <w:sz w:val="28"/>
          <w:szCs w:val="28"/>
          <w:lang w:val="ru-RU"/>
        </w:rPr>
      </w:pPr>
    </w:p>
    <w:p w:rsidR="0093318F" w:rsidRPr="00E17947" w:rsidRDefault="0093318F" w:rsidP="006D234D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line="240" w:lineRule="auto"/>
        <w:ind w:left="403"/>
        <w:jc w:val="both"/>
        <w:rPr>
          <w:sz w:val="28"/>
          <w:szCs w:val="28"/>
        </w:rPr>
      </w:pPr>
      <w:r w:rsidRPr="00E17947">
        <w:rPr>
          <w:sz w:val="28"/>
          <w:szCs w:val="28"/>
        </w:rPr>
        <w:t xml:space="preserve">Співвідношення змістових ліній та ключових </w:t>
      </w:r>
      <w:proofErr w:type="spellStart"/>
      <w:r w:rsidRPr="00E17947">
        <w:rPr>
          <w:sz w:val="28"/>
          <w:szCs w:val="28"/>
        </w:rPr>
        <w:t>компетентностей</w:t>
      </w:r>
      <w:proofErr w:type="spellEnd"/>
      <w:r w:rsidRPr="00E17947">
        <w:rPr>
          <w:sz w:val="28"/>
          <w:szCs w:val="28"/>
        </w:rPr>
        <w:t xml:space="preserve"> при викладанні </w:t>
      </w:r>
      <w:proofErr w:type="spellStart"/>
      <w:r w:rsidRPr="00E17947">
        <w:rPr>
          <w:sz w:val="28"/>
          <w:szCs w:val="28"/>
        </w:rPr>
        <w:t>“</w:t>
      </w:r>
      <w:r w:rsidR="00817F30" w:rsidRPr="00E17947">
        <w:rPr>
          <w:sz w:val="28"/>
          <w:szCs w:val="28"/>
        </w:rPr>
        <w:t>Г</w:t>
      </w:r>
      <w:r w:rsidRPr="00E17947">
        <w:rPr>
          <w:sz w:val="28"/>
          <w:szCs w:val="28"/>
        </w:rPr>
        <w:t>ромадянської</w:t>
      </w:r>
      <w:proofErr w:type="spellEnd"/>
      <w:r w:rsidRPr="00E17947">
        <w:rPr>
          <w:sz w:val="28"/>
          <w:szCs w:val="28"/>
        </w:rPr>
        <w:t xml:space="preserve"> освіти</w:t>
      </w:r>
      <w:r w:rsidR="00817F30" w:rsidRPr="00E17947">
        <w:rPr>
          <w:sz w:val="28"/>
          <w:szCs w:val="28"/>
        </w:rPr>
        <w:t>”</w:t>
      </w:r>
      <w:r w:rsidRPr="00E17947">
        <w:rPr>
          <w:sz w:val="28"/>
          <w:szCs w:val="28"/>
        </w:rPr>
        <w:t xml:space="preserve"> для формування ціннісних і світоглядних орієнтацій учнів</w:t>
      </w:r>
    </w:p>
    <w:p w:rsidR="0093318F" w:rsidRDefault="0093318F" w:rsidP="006D234D">
      <w:pPr>
        <w:pStyle w:val="20"/>
        <w:shd w:val="clear" w:color="auto" w:fill="auto"/>
        <w:tabs>
          <w:tab w:val="left" w:pos="378"/>
        </w:tabs>
        <w:spacing w:line="240" w:lineRule="auto"/>
        <w:ind w:left="6372" w:right="1" w:firstLine="0"/>
        <w:rPr>
          <w:sz w:val="28"/>
          <w:szCs w:val="28"/>
          <w:lang w:val="ru-RU"/>
        </w:rPr>
      </w:pPr>
      <w:r w:rsidRPr="00E17947"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E17947">
        <w:rPr>
          <w:sz w:val="28"/>
          <w:szCs w:val="28"/>
        </w:rPr>
        <w:t>Стасюк</w:t>
      </w:r>
      <w:proofErr w:type="spellEnd"/>
      <w:r w:rsidRPr="00E17947">
        <w:rPr>
          <w:sz w:val="28"/>
          <w:szCs w:val="28"/>
        </w:rPr>
        <w:t xml:space="preserve"> М.В.</w:t>
      </w:r>
    </w:p>
    <w:p w:rsidR="00586B57" w:rsidRPr="00586B57" w:rsidRDefault="00586B57" w:rsidP="006D234D">
      <w:pPr>
        <w:pStyle w:val="20"/>
        <w:shd w:val="clear" w:color="auto" w:fill="auto"/>
        <w:tabs>
          <w:tab w:val="left" w:pos="378"/>
        </w:tabs>
        <w:spacing w:line="240" w:lineRule="auto"/>
        <w:ind w:left="20" w:right="1" w:firstLine="0"/>
        <w:rPr>
          <w:sz w:val="28"/>
          <w:szCs w:val="28"/>
          <w:lang w:val="ru-RU"/>
        </w:rPr>
      </w:pPr>
    </w:p>
    <w:p w:rsidR="00063C6B" w:rsidRPr="00E17947" w:rsidRDefault="00063C6B" w:rsidP="006D234D">
      <w:pPr>
        <w:pStyle w:val="20"/>
        <w:numPr>
          <w:ilvl w:val="0"/>
          <w:numId w:val="14"/>
        </w:numPr>
        <w:shd w:val="clear" w:color="auto" w:fill="auto"/>
        <w:tabs>
          <w:tab w:val="left" w:pos="378"/>
        </w:tabs>
        <w:spacing w:line="240" w:lineRule="auto"/>
        <w:ind w:left="400" w:right="1"/>
        <w:rPr>
          <w:sz w:val="28"/>
          <w:szCs w:val="28"/>
        </w:rPr>
      </w:pPr>
      <w:proofErr w:type="spellStart"/>
      <w:r w:rsidRPr="00E17947">
        <w:rPr>
          <w:sz w:val="28"/>
          <w:szCs w:val="28"/>
        </w:rPr>
        <w:t>Інформаційно</w:t>
      </w:r>
      <w:proofErr w:type="spellEnd"/>
      <w:r w:rsidRPr="00E17947">
        <w:rPr>
          <w:sz w:val="28"/>
          <w:szCs w:val="28"/>
        </w:rPr>
        <w:t xml:space="preserve"> - бібліограф</w:t>
      </w:r>
      <w:r w:rsidR="00C7578B" w:rsidRPr="00E17947">
        <w:rPr>
          <w:sz w:val="28"/>
          <w:szCs w:val="28"/>
        </w:rPr>
        <w:t>ічний огляд літератури з теми “</w:t>
      </w:r>
      <w:r w:rsidRPr="00E17947">
        <w:rPr>
          <w:sz w:val="28"/>
          <w:szCs w:val="28"/>
        </w:rPr>
        <w:t>Сучасні освітні технології”</w:t>
      </w:r>
    </w:p>
    <w:p w:rsidR="0093318F" w:rsidRPr="00E17947" w:rsidRDefault="00063C6B" w:rsidP="006D234D">
      <w:pPr>
        <w:pStyle w:val="20"/>
        <w:shd w:val="clear" w:color="auto" w:fill="auto"/>
        <w:spacing w:line="240" w:lineRule="auto"/>
        <w:ind w:left="6379" w:right="1" w:firstLine="0"/>
        <w:rPr>
          <w:sz w:val="28"/>
          <w:szCs w:val="28"/>
        </w:rPr>
      </w:pPr>
      <w:proofErr w:type="spellStart"/>
      <w:r w:rsidRPr="00E17947">
        <w:rPr>
          <w:sz w:val="28"/>
          <w:szCs w:val="28"/>
        </w:rPr>
        <w:t>ГамківТ.М</w:t>
      </w:r>
      <w:proofErr w:type="spellEnd"/>
      <w:r w:rsidRPr="00E17947">
        <w:rPr>
          <w:sz w:val="28"/>
          <w:szCs w:val="28"/>
        </w:rPr>
        <w:t>.</w:t>
      </w:r>
    </w:p>
    <w:p w:rsidR="006D234D" w:rsidRDefault="006D234D" w:rsidP="006D234D">
      <w:pPr>
        <w:pStyle w:val="80"/>
        <w:shd w:val="clear" w:color="auto" w:fill="auto"/>
        <w:spacing w:before="0" w:after="0" w:line="240" w:lineRule="auto"/>
        <w:ind w:left="220" w:right="1"/>
        <w:jc w:val="center"/>
        <w:rPr>
          <w:sz w:val="28"/>
          <w:szCs w:val="28"/>
          <w:lang w:val="ru-RU"/>
        </w:rPr>
      </w:pPr>
    </w:p>
    <w:p w:rsidR="006D234D" w:rsidRDefault="006D234D" w:rsidP="006D234D">
      <w:pPr>
        <w:pStyle w:val="80"/>
        <w:shd w:val="clear" w:color="auto" w:fill="auto"/>
        <w:spacing w:before="0" w:after="0" w:line="240" w:lineRule="auto"/>
        <w:ind w:left="220" w:right="1"/>
        <w:jc w:val="center"/>
        <w:rPr>
          <w:sz w:val="28"/>
          <w:szCs w:val="28"/>
          <w:lang w:val="ru-RU"/>
        </w:rPr>
      </w:pPr>
    </w:p>
    <w:p w:rsidR="006D234D" w:rsidRDefault="006D234D" w:rsidP="006D234D">
      <w:pPr>
        <w:pStyle w:val="80"/>
        <w:shd w:val="clear" w:color="auto" w:fill="auto"/>
        <w:spacing w:before="0" w:after="0" w:line="240" w:lineRule="auto"/>
        <w:ind w:left="220" w:right="1"/>
        <w:jc w:val="center"/>
        <w:rPr>
          <w:sz w:val="28"/>
          <w:szCs w:val="28"/>
          <w:lang w:val="ru-RU"/>
        </w:rPr>
      </w:pPr>
    </w:p>
    <w:p w:rsidR="00063C6B" w:rsidRDefault="00063C6B" w:rsidP="006D234D">
      <w:pPr>
        <w:pStyle w:val="80"/>
        <w:shd w:val="clear" w:color="auto" w:fill="auto"/>
        <w:spacing w:before="0" w:after="0" w:line="240" w:lineRule="auto"/>
        <w:ind w:left="220" w:right="1"/>
        <w:jc w:val="center"/>
        <w:rPr>
          <w:b w:val="0"/>
          <w:i/>
          <w:lang w:val="ru-RU"/>
        </w:rPr>
      </w:pPr>
      <w:r w:rsidRPr="006D234D">
        <w:rPr>
          <w:b w:val="0"/>
          <w:i/>
        </w:rPr>
        <w:t>Практична частина</w:t>
      </w:r>
    </w:p>
    <w:p w:rsidR="006D234D" w:rsidRPr="006D234D" w:rsidRDefault="006D234D" w:rsidP="006D234D">
      <w:pPr>
        <w:pStyle w:val="80"/>
        <w:shd w:val="clear" w:color="auto" w:fill="auto"/>
        <w:spacing w:before="0" w:after="0" w:line="240" w:lineRule="auto"/>
        <w:ind w:left="220" w:right="1"/>
        <w:jc w:val="center"/>
        <w:rPr>
          <w:b w:val="0"/>
          <w:i/>
          <w:lang w:val="ru-RU"/>
        </w:rPr>
      </w:pPr>
    </w:p>
    <w:p w:rsidR="00063C6B" w:rsidRPr="00586B57" w:rsidRDefault="00063C6B" w:rsidP="006D234D">
      <w:pPr>
        <w:pStyle w:val="20"/>
        <w:numPr>
          <w:ilvl w:val="0"/>
          <w:numId w:val="15"/>
        </w:numPr>
        <w:shd w:val="clear" w:color="auto" w:fill="auto"/>
        <w:tabs>
          <w:tab w:val="left" w:pos="378"/>
        </w:tabs>
        <w:spacing w:line="240" w:lineRule="auto"/>
        <w:ind w:left="20" w:right="1" w:firstLine="0"/>
        <w:jc w:val="both"/>
        <w:rPr>
          <w:sz w:val="28"/>
          <w:szCs w:val="28"/>
        </w:rPr>
      </w:pPr>
      <w:r w:rsidRPr="00E17947">
        <w:rPr>
          <w:sz w:val="28"/>
          <w:szCs w:val="28"/>
        </w:rPr>
        <w:t>Фестиваль уроків. Технології колективно - групового навчання.</w:t>
      </w:r>
    </w:p>
    <w:p w:rsidR="00E14B41" w:rsidRPr="00E17947" w:rsidRDefault="00063C6B" w:rsidP="006D234D">
      <w:pPr>
        <w:pStyle w:val="20"/>
        <w:numPr>
          <w:ilvl w:val="0"/>
          <w:numId w:val="15"/>
        </w:numPr>
        <w:shd w:val="clear" w:color="auto" w:fill="auto"/>
        <w:tabs>
          <w:tab w:val="left" w:pos="378"/>
        </w:tabs>
        <w:spacing w:line="240" w:lineRule="auto"/>
        <w:ind w:left="20" w:right="1" w:firstLine="0"/>
        <w:jc w:val="both"/>
        <w:rPr>
          <w:sz w:val="28"/>
          <w:szCs w:val="28"/>
        </w:rPr>
      </w:pPr>
      <w:r w:rsidRPr="00E17947">
        <w:rPr>
          <w:sz w:val="28"/>
          <w:szCs w:val="28"/>
        </w:rPr>
        <w:t xml:space="preserve">Творчий звіт вчителя </w:t>
      </w:r>
      <w:r w:rsidR="00817F30" w:rsidRPr="00E17947">
        <w:rPr>
          <w:sz w:val="28"/>
          <w:szCs w:val="28"/>
        </w:rPr>
        <w:t>історії та правознавства</w:t>
      </w:r>
      <w:r w:rsidR="00E14B41" w:rsidRPr="00E17947">
        <w:rPr>
          <w:sz w:val="28"/>
          <w:szCs w:val="28"/>
        </w:rPr>
        <w:t xml:space="preserve">. </w:t>
      </w:r>
      <w:bookmarkStart w:id="5" w:name="_GoBack"/>
      <w:bookmarkEnd w:id="5"/>
    </w:p>
    <w:p w:rsidR="0093318F" w:rsidRPr="00817F30" w:rsidRDefault="00E14B41" w:rsidP="00E14B41">
      <w:pPr>
        <w:pStyle w:val="20"/>
        <w:shd w:val="clear" w:color="auto" w:fill="auto"/>
        <w:tabs>
          <w:tab w:val="left" w:pos="378"/>
        </w:tabs>
        <w:spacing w:after="292" w:line="260" w:lineRule="exact"/>
        <w:ind w:left="20" w:firstLine="0"/>
        <w:jc w:val="both"/>
      </w:pPr>
      <w:r>
        <w:t xml:space="preserve">                                                                                 </w:t>
      </w:r>
      <w:r w:rsidR="00586B57">
        <w:rPr>
          <w:lang w:val="ru-RU"/>
        </w:rPr>
        <w:tab/>
      </w:r>
      <w:r w:rsidR="00586B57">
        <w:rPr>
          <w:lang w:val="ru-RU"/>
        </w:rPr>
        <w:tab/>
      </w:r>
      <w:r w:rsidR="00817F30">
        <w:t xml:space="preserve"> </w:t>
      </w:r>
      <w:proofErr w:type="spellStart"/>
      <w:r w:rsidR="00817F30">
        <w:t>Смаль</w:t>
      </w:r>
      <w:proofErr w:type="spellEnd"/>
      <w:r w:rsidR="00817F30">
        <w:t xml:space="preserve"> М.</w:t>
      </w:r>
      <w:r w:rsidR="00063C6B">
        <w:t>.В.</w:t>
      </w:r>
      <w:bookmarkStart w:id="6" w:name="bookmark5"/>
    </w:p>
    <w:p w:rsidR="00586B57" w:rsidRDefault="00586B57">
      <w:pPr>
        <w:widowControl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>
        <w:br w:type="page"/>
      </w:r>
    </w:p>
    <w:p w:rsidR="007C61A7" w:rsidRDefault="00063C6B">
      <w:pPr>
        <w:pStyle w:val="34"/>
        <w:keepNext/>
        <w:keepLines/>
        <w:shd w:val="clear" w:color="auto" w:fill="auto"/>
        <w:spacing w:after="725" w:line="456" w:lineRule="exact"/>
        <w:ind w:left="140"/>
      </w:pPr>
      <w:r>
        <w:lastRenderedPageBreak/>
        <w:t xml:space="preserve">РОЗДІЛ II </w:t>
      </w:r>
    </w:p>
    <w:p w:rsidR="00063C6B" w:rsidRDefault="00063C6B">
      <w:pPr>
        <w:pStyle w:val="34"/>
        <w:keepNext/>
        <w:keepLines/>
        <w:shd w:val="clear" w:color="auto" w:fill="auto"/>
        <w:spacing w:after="725" w:line="456" w:lineRule="exact"/>
        <w:ind w:left="140"/>
      </w:pPr>
      <w:r>
        <w:t>НАУКОВА РОБОТА</w:t>
      </w:r>
      <w:bookmarkEnd w:id="6"/>
    </w:p>
    <w:p w:rsidR="00063C6B" w:rsidRDefault="00063C6B">
      <w:pPr>
        <w:pStyle w:val="12"/>
        <w:shd w:val="clear" w:color="auto" w:fill="auto"/>
        <w:spacing w:before="0" w:line="374" w:lineRule="exact"/>
        <w:ind w:left="520" w:right="300" w:hanging="480"/>
        <w:jc w:val="left"/>
      </w:pPr>
      <w:r>
        <w:t>1. Залучити вчителів кафедри до роботи над колективною науково-методичною темою.</w:t>
      </w:r>
    </w:p>
    <w:p w:rsidR="00063C6B" w:rsidRDefault="00063C6B">
      <w:pPr>
        <w:pStyle w:val="12"/>
        <w:shd w:val="clear" w:color="auto" w:fill="auto"/>
        <w:spacing w:before="0" w:after="358" w:line="300" w:lineRule="exact"/>
        <w:ind w:left="6000" w:firstLine="0"/>
        <w:jc w:val="left"/>
      </w:pPr>
      <w:proofErr w:type="spellStart"/>
      <w:r>
        <w:t>Смаль</w:t>
      </w:r>
      <w:proofErr w:type="spellEnd"/>
      <w:r>
        <w:t xml:space="preserve"> М.В.</w:t>
      </w:r>
    </w:p>
    <w:p w:rsidR="00063C6B" w:rsidRDefault="00063C6B">
      <w:pPr>
        <w:pStyle w:val="12"/>
        <w:shd w:val="clear" w:color="auto" w:fill="auto"/>
        <w:spacing w:before="0" w:line="365" w:lineRule="exact"/>
        <w:ind w:left="840" w:right="1200"/>
        <w:jc w:val="left"/>
      </w:pPr>
      <w:r>
        <w:t>2.</w:t>
      </w:r>
      <w:r w:rsidR="006D234D">
        <w:rPr>
          <w:lang w:val="ru-RU"/>
        </w:rPr>
        <w:t xml:space="preserve"> </w:t>
      </w:r>
      <w:r>
        <w:t>Здійснювати керівництво роботою ліцеїстів над науковими рефератами з історії та правознавства.</w:t>
      </w:r>
    </w:p>
    <w:p w:rsidR="00063C6B" w:rsidRDefault="00063C6B">
      <w:pPr>
        <w:pStyle w:val="12"/>
        <w:shd w:val="clear" w:color="auto" w:fill="auto"/>
        <w:spacing w:before="0" w:after="352" w:line="365" w:lineRule="exact"/>
        <w:ind w:left="6000" w:firstLine="0"/>
        <w:jc w:val="left"/>
      </w:pPr>
      <w:r>
        <w:t>Вчителі кафедри</w:t>
      </w:r>
    </w:p>
    <w:p w:rsidR="00063C6B" w:rsidRDefault="00063C6B">
      <w:pPr>
        <w:pStyle w:val="12"/>
        <w:numPr>
          <w:ilvl w:val="0"/>
          <w:numId w:val="15"/>
        </w:numPr>
        <w:shd w:val="clear" w:color="auto" w:fill="auto"/>
        <w:tabs>
          <w:tab w:val="left" w:pos="370"/>
        </w:tabs>
        <w:spacing w:before="0" w:line="300" w:lineRule="exact"/>
        <w:ind w:left="20" w:firstLine="0"/>
      </w:pPr>
      <w:r>
        <w:t>Провести предметні олімпіади.</w:t>
      </w:r>
    </w:p>
    <w:p w:rsidR="00063C6B" w:rsidRDefault="00063C6B">
      <w:pPr>
        <w:pStyle w:val="12"/>
        <w:shd w:val="clear" w:color="auto" w:fill="auto"/>
        <w:spacing w:before="0" w:after="406" w:line="300" w:lineRule="exact"/>
        <w:ind w:left="6000" w:firstLine="0"/>
        <w:jc w:val="left"/>
      </w:pPr>
      <w:r>
        <w:t>Вчителі кафедри</w:t>
      </w:r>
    </w:p>
    <w:p w:rsidR="00063C6B" w:rsidRDefault="00636044" w:rsidP="00636044">
      <w:pPr>
        <w:pStyle w:val="12"/>
        <w:shd w:val="clear" w:color="auto" w:fill="auto"/>
        <w:tabs>
          <w:tab w:val="left" w:pos="1575"/>
        </w:tabs>
        <w:spacing w:before="0" w:line="300" w:lineRule="exact"/>
        <w:ind w:left="20" w:firstLine="0"/>
      </w:pPr>
      <w:r>
        <w:t xml:space="preserve">4. </w:t>
      </w:r>
      <w:r w:rsidR="00063C6B">
        <w:t>Кожному</w:t>
      </w:r>
      <w:r w:rsidR="00063C6B">
        <w:tab/>
        <w:t>з учителів кафедри працювати над власною темою.</w:t>
      </w:r>
    </w:p>
    <w:p w:rsidR="00063C6B" w:rsidRDefault="00063C6B">
      <w:pPr>
        <w:pStyle w:val="12"/>
        <w:shd w:val="clear" w:color="auto" w:fill="auto"/>
        <w:spacing w:before="0" w:after="358" w:line="300" w:lineRule="exact"/>
        <w:ind w:left="6000" w:firstLine="0"/>
        <w:jc w:val="left"/>
      </w:pPr>
      <w:r>
        <w:t>Вчителі кафедри</w:t>
      </w:r>
    </w:p>
    <w:p w:rsidR="00063C6B" w:rsidRDefault="00636044" w:rsidP="00636044">
      <w:pPr>
        <w:pStyle w:val="12"/>
        <w:shd w:val="clear" w:color="auto" w:fill="auto"/>
        <w:tabs>
          <w:tab w:val="left" w:pos="1575"/>
        </w:tabs>
        <w:spacing w:before="0" w:line="365" w:lineRule="exact"/>
        <w:ind w:left="20" w:right="300" w:firstLine="0"/>
        <w:jc w:val="left"/>
      </w:pPr>
      <w:r>
        <w:t xml:space="preserve">5.  Узагальнювати матеріали для </w:t>
      </w:r>
      <w:proofErr w:type="spellStart"/>
      <w:r w:rsidR="006D234D">
        <w:rPr>
          <w:lang w:val="ru-RU"/>
        </w:rPr>
        <w:t>н</w:t>
      </w:r>
      <w:r>
        <w:t>авчально-методичних</w:t>
      </w:r>
      <w:proofErr w:type="spellEnd"/>
      <w:r>
        <w:t xml:space="preserve"> посібників</w:t>
      </w:r>
      <w:r w:rsidR="00063C6B">
        <w:t xml:space="preserve"> з досвіду навчальної та виховної роботи з іст</w:t>
      </w:r>
      <w:r>
        <w:t>орії, основ правознавства</w:t>
      </w:r>
      <w:r w:rsidR="00063C6B">
        <w:t>.</w:t>
      </w:r>
    </w:p>
    <w:p w:rsidR="00063C6B" w:rsidRDefault="00063C6B">
      <w:pPr>
        <w:pStyle w:val="12"/>
        <w:shd w:val="clear" w:color="auto" w:fill="auto"/>
        <w:spacing w:before="0" w:after="300" w:line="365" w:lineRule="exact"/>
        <w:ind w:left="6000" w:firstLine="0"/>
        <w:jc w:val="left"/>
      </w:pPr>
      <w:r>
        <w:t>Вчителі кафедри</w:t>
      </w: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left"/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left"/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left"/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left"/>
      </w:pPr>
    </w:p>
    <w:p w:rsidR="006D234D" w:rsidRDefault="006D234D">
      <w:pPr>
        <w:widowControl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36"/>
          <w:szCs w:val="36"/>
        </w:rPr>
        <w:br w:type="page"/>
      </w: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  <w:r w:rsidRPr="00636044">
        <w:rPr>
          <w:sz w:val="36"/>
          <w:szCs w:val="36"/>
        </w:rPr>
        <w:lastRenderedPageBreak/>
        <w:t>Науково-методична проблемна тема</w:t>
      </w:r>
    </w:p>
    <w:p w:rsidR="00636044" w:rsidRDefault="004B0BDA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="00636044">
        <w:rPr>
          <w:sz w:val="36"/>
          <w:szCs w:val="36"/>
        </w:rPr>
        <w:t xml:space="preserve">акладу </w:t>
      </w:r>
    </w:p>
    <w:p w:rsidR="004B0BDA" w:rsidRDefault="004B0BDA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C33A54" w:rsidRDefault="00C33A5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  <w:r>
        <w:rPr>
          <w:sz w:val="36"/>
          <w:szCs w:val="36"/>
        </w:rPr>
        <w:t>Створення інноваційного середовища для здійснення освітнього процесу, формування компетентного випускника закладу освіти та професійного зростання педагогів</w:t>
      </w: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Default="0063604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  <w:r>
        <w:rPr>
          <w:sz w:val="36"/>
          <w:szCs w:val="36"/>
        </w:rPr>
        <w:t>Кафедри</w:t>
      </w:r>
    </w:p>
    <w:p w:rsidR="00C33A54" w:rsidRDefault="00C33A54" w:rsidP="00636044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</w:pPr>
    </w:p>
    <w:p w:rsidR="00636044" w:rsidRPr="004D2445" w:rsidRDefault="00C33A54" w:rsidP="004D2445">
      <w:pPr>
        <w:pStyle w:val="12"/>
        <w:shd w:val="clear" w:color="auto" w:fill="auto"/>
        <w:tabs>
          <w:tab w:val="left" w:pos="2204"/>
        </w:tabs>
        <w:spacing w:before="0" w:line="365" w:lineRule="exact"/>
        <w:ind w:right="300" w:firstLine="0"/>
        <w:jc w:val="center"/>
        <w:rPr>
          <w:sz w:val="36"/>
          <w:szCs w:val="36"/>
        </w:rPr>
        <w:sectPr w:rsidR="00636044" w:rsidRPr="004D2445" w:rsidSect="00586B57">
          <w:footerReference w:type="default" r:id="rId12"/>
          <w:footerReference w:type="first" r:id="rId13"/>
          <w:type w:val="continuous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>
        <w:rPr>
          <w:sz w:val="36"/>
          <w:szCs w:val="36"/>
        </w:rPr>
        <w:t xml:space="preserve">Впровадження </w:t>
      </w:r>
      <w:proofErr w:type="spellStart"/>
      <w:r>
        <w:rPr>
          <w:sz w:val="36"/>
          <w:szCs w:val="36"/>
        </w:rPr>
        <w:t>компетентісно</w:t>
      </w:r>
      <w:proofErr w:type="spellEnd"/>
      <w:r>
        <w:rPr>
          <w:sz w:val="36"/>
          <w:szCs w:val="36"/>
        </w:rPr>
        <w:t xml:space="preserve"> зорієнтованого підходу як основи формування самодостатньої особистості через призму суспільних дисциплін</w:t>
      </w:r>
    </w:p>
    <w:p w:rsidR="006D234D" w:rsidRDefault="004D2445" w:rsidP="00E14B41">
      <w:pPr>
        <w:pStyle w:val="34"/>
        <w:keepNext/>
        <w:keepLines/>
        <w:shd w:val="clear" w:color="auto" w:fill="auto"/>
        <w:spacing w:after="484" w:line="390" w:lineRule="exact"/>
        <w:jc w:val="left"/>
      </w:pPr>
      <w:bookmarkStart w:id="7" w:name="bookmark6"/>
      <w:r>
        <w:lastRenderedPageBreak/>
        <w:t xml:space="preserve">                                 </w:t>
      </w:r>
    </w:p>
    <w:p w:rsidR="006D234D" w:rsidRDefault="006D234D">
      <w:pPr>
        <w:widowControl/>
        <w:rPr>
          <w:rFonts w:ascii="Times New Roman" w:eastAsia="Times New Roman" w:hAnsi="Times New Roman" w:cs="Times New Roman"/>
          <w:b/>
          <w:bCs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sz w:val="39"/>
          <w:szCs w:val="39"/>
        </w:rPr>
        <w:br w:type="page"/>
      </w:r>
    </w:p>
    <w:p w:rsidR="00063C6B" w:rsidRDefault="00063C6B" w:rsidP="006D234D">
      <w:pPr>
        <w:pStyle w:val="34"/>
        <w:keepNext/>
        <w:keepLines/>
        <w:shd w:val="clear" w:color="auto" w:fill="auto"/>
        <w:spacing w:after="484" w:line="390" w:lineRule="exact"/>
      </w:pPr>
      <w:r>
        <w:lastRenderedPageBreak/>
        <w:t>РОЗДІЛ III</w:t>
      </w:r>
      <w:bookmarkEnd w:id="7"/>
    </w:p>
    <w:p w:rsidR="00063C6B" w:rsidRDefault="00063C6B">
      <w:pPr>
        <w:pStyle w:val="34"/>
        <w:keepNext/>
        <w:keepLines/>
        <w:shd w:val="clear" w:color="auto" w:fill="auto"/>
        <w:spacing w:after="322" w:line="390" w:lineRule="exact"/>
        <w:ind w:left="1700"/>
        <w:jc w:val="left"/>
      </w:pPr>
      <w:bookmarkStart w:id="8" w:name="bookmark7"/>
      <w:r>
        <w:t>РОБОТА З ОБДАРОВАНИМИ ДІТЬМИ</w:t>
      </w:r>
      <w:bookmarkEnd w:id="8"/>
    </w:p>
    <w:p w:rsidR="00063C6B" w:rsidRDefault="00063C6B" w:rsidP="006D234D">
      <w:pPr>
        <w:pStyle w:val="12"/>
        <w:shd w:val="clear" w:color="auto" w:fill="auto"/>
        <w:spacing w:before="0" w:after="304"/>
        <w:ind w:left="284" w:right="740" w:firstLine="0"/>
      </w:pPr>
      <w:r>
        <w:t>1. Створення банку даних учнів, що мають нахил до вивчення наук суспільно - гуманітарного циклу.</w:t>
      </w:r>
    </w:p>
    <w:p w:rsidR="00063C6B" w:rsidRDefault="00063C6B" w:rsidP="006D234D">
      <w:pPr>
        <w:pStyle w:val="12"/>
        <w:shd w:val="clear" w:color="auto" w:fill="auto"/>
        <w:spacing w:before="0" w:line="365" w:lineRule="exact"/>
        <w:ind w:left="284" w:firstLine="0"/>
      </w:pPr>
      <w:r>
        <w:t>2.</w:t>
      </w:r>
      <w:r w:rsidR="006D234D">
        <w:rPr>
          <w:lang w:val="ru-RU"/>
        </w:rPr>
        <w:t xml:space="preserve"> </w:t>
      </w:r>
      <w:r>
        <w:t>Залучення обдарованих та здібних дітей до :</w:t>
      </w:r>
    </w:p>
    <w:p w:rsidR="00063C6B" w:rsidRDefault="00063C6B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firstLine="0"/>
      </w:pPr>
      <w:r>
        <w:t>участі у різнорівневих олімпіадах;</w:t>
      </w:r>
    </w:p>
    <w:p w:rsidR="00063C6B" w:rsidRDefault="00063C6B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firstLine="0"/>
      </w:pPr>
      <w:r>
        <w:t>роботи в Рівненському регіональному відділенні МАН ;</w:t>
      </w:r>
    </w:p>
    <w:p w:rsidR="00063C6B" w:rsidRDefault="00737F7C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firstLine="0"/>
      </w:pPr>
      <w:r>
        <w:t xml:space="preserve">роботи в </w:t>
      </w:r>
      <w:proofErr w:type="spellStart"/>
      <w:r>
        <w:t>ліц</w:t>
      </w:r>
      <w:r w:rsidR="00063C6B">
        <w:t>ейному</w:t>
      </w:r>
      <w:proofErr w:type="spellEnd"/>
      <w:r w:rsidR="00063C6B">
        <w:t xml:space="preserve"> науковому товаристві;</w:t>
      </w:r>
    </w:p>
    <w:p w:rsidR="00063C6B" w:rsidRDefault="00063C6B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firstLine="0"/>
      </w:pPr>
      <w:r>
        <w:t>участі в турнірах юних істориків та правознавців ;</w:t>
      </w:r>
    </w:p>
    <w:p w:rsidR="00063C6B" w:rsidRDefault="00063C6B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firstLine="0"/>
      </w:pPr>
      <w:r>
        <w:t>підготовки нестандартних уроків ;</w:t>
      </w:r>
    </w:p>
    <w:p w:rsidR="00063C6B" w:rsidRDefault="00063C6B" w:rsidP="006D234D">
      <w:pPr>
        <w:pStyle w:val="12"/>
        <w:numPr>
          <w:ilvl w:val="0"/>
          <w:numId w:val="1"/>
        </w:numPr>
        <w:shd w:val="clear" w:color="auto" w:fill="auto"/>
        <w:tabs>
          <w:tab w:val="left" w:pos="938"/>
        </w:tabs>
        <w:spacing w:before="0" w:line="365" w:lineRule="exact"/>
        <w:ind w:left="284" w:right="1100" w:firstLine="0"/>
      </w:pPr>
      <w:r>
        <w:t>підготовки та проведення позакласних та позашкільних заходів.</w:t>
      </w:r>
    </w:p>
    <w:p w:rsidR="00063C6B" w:rsidRDefault="00737F7C" w:rsidP="006D234D">
      <w:pPr>
        <w:pStyle w:val="12"/>
        <w:shd w:val="clear" w:color="auto" w:fill="auto"/>
        <w:tabs>
          <w:tab w:val="left" w:pos="732"/>
        </w:tabs>
        <w:spacing w:before="0" w:line="365" w:lineRule="exact"/>
        <w:ind w:left="284" w:right="400" w:firstLine="0"/>
      </w:pPr>
      <w:r>
        <w:t>3.</w:t>
      </w:r>
      <w:r w:rsidR="006D234D">
        <w:rPr>
          <w:lang w:val="ru-RU"/>
        </w:rPr>
        <w:t xml:space="preserve"> </w:t>
      </w:r>
      <w:r w:rsidR="00063C6B">
        <w:t xml:space="preserve">Розробка завдань та участь у </w:t>
      </w:r>
      <w:proofErr w:type="spellStart"/>
      <w:r w:rsidR="00063C6B">
        <w:t>ліцейних</w:t>
      </w:r>
      <w:proofErr w:type="spellEnd"/>
      <w:r w:rsidR="00063C6B">
        <w:t xml:space="preserve"> та районних олімпіадах з історії та пр</w:t>
      </w:r>
      <w:r>
        <w:t>авознавства та участь у конкурсах</w:t>
      </w:r>
      <w:r w:rsidRPr="00737F7C">
        <w:rPr>
          <w:lang w:val="ru-RU"/>
        </w:rPr>
        <w:t xml:space="preserve"> “</w:t>
      </w:r>
      <w:proofErr w:type="spellStart"/>
      <w:r>
        <w:rPr>
          <w:lang w:val="ru-RU"/>
        </w:rPr>
        <w:t>Найрозумніший</w:t>
      </w:r>
      <w:proofErr w:type="spellEnd"/>
      <w:r w:rsidRPr="00737F7C">
        <w:rPr>
          <w:lang w:val="ru-RU"/>
        </w:rPr>
        <w:t xml:space="preserve">” </w:t>
      </w:r>
      <w:r>
        <w:rPr>
          <w:lang w:val="ru-RU"/>
        </w:rPr>
        <w:t>та</w:t>
      </w:r>
      <w:r>
        <w:t xml:space="preserve"> </w:t>
      </w:r>
      <w:r w:rsidRPr="00737F7C">
        <w:rPr>
          <w:lang w:val="ru-RU"/>
        </w:rPr>
        <w:t>“</w:t>
      </w:r>
      <w:r w:rsidR="00063C6B">
        <w:t>Учень року</w:t>
      </w:r>
      <w:r w:rsidRPr="00737F7C">
        <w:rPr>
          <w:lang w:val="ru-RU"/>
        </w:rPr>
        <w:t>”</w:t>
      </w:r>
      <w:r w:rsidR="00063C6B">
        <w:t xml:space="preserve"> .</w:t>
      </w:r>
    </w:p>
    <w:p w:rsidR="00063C6B" w:rsidRDefault="00737F7C" w:rsidP="006D234D">
      <w:pPr>
        <w:pStyle w:val="12"/>
        <w:shd w:val="clear" w:color="auto" w:fill="auto"/>
        <w:tabs>
          <w:tab w:val="left" w:pos="1898"/>
        </w:tabs>
        <w:spacing w:before="0" w:line="365" w:lineRule="exact"/>
        <w:ind w:left="284" w:right="400" w:firstLine="0"/>
      </w:pPr>
      <w:r>
        <w:t xml:space="preserve">4. </w:t>
      </w:r>
      <w:r w:rsidR="00063C6B">
        <w:t>Надання</w:t>
      </w:r>
      <w:r w:rsidR="00063C6B">
        <w:tab/>
        <w:t>допомоги учням у написанні наукових конкурсних робіт з історії та основ правознавства, у підготовці до їх захисту</w:t>
      </w:r>
    </w:p>
    <w:p w:rsidR="00063C6B" w:rsidRDefault="00063C6B" w:rsidP="006D234D">
      <w:pPr>
        <w:pStyle w:val="12"/>
        <w:shd w:val="clear" w:color="auto" w:fill="auto"/>
        <w:spacing w:before="0" w:line="365" w:lineRule="exact"/>
        <w:ind w:left="284" w:firstLine="0"/>
      </w:pPr>
      <w:r>
        <w:t xml:space="preserve">в секціях </w:t>
      </w:r>
      <w:proofErr w:type="spellStart"/>
      <w:r>
        <w:t>МАНум</w:t>
      </w:r>
      <w:proofErr w:type="spellEnd"/>
      <w:r>
        <w:t xml:space="preserve"> різних рівнів..</w:t>
      </w:r>
    </w:p>
    <w:p w:rsidR="007C61A7" w:rsidRDefault="00737F7C" w:rsidP="006D234D">
      <w:pPr>
        <w:pStyle w:val="12"/>
        <w:shd w:val="clear" w:color="auto" w:fill="auto"/>
        <w:spacing w:before="0" w:line="365" w:lineRule="exact"/>
        <w:ind w:left="284" w:right="400" w:firstLine="0"/>
      </w:pPr>
      <w:r>
        <w:t>5</w:t>
      </w:r>
      <w:r w:rsidR="00063C6B">
        <w:t>.Залучення батьків до співпраці з метою розвитку творчих здібностей учнів.</w:t>
      </w:r>
    </w:p>
    <w:p w:rsidR="00063C6B" w:rsidRDefault="00737F7C" w:rsidP="006D234D">
      <w:pPr>
        <w:pStyle w:val="12"/>
        <w:shd w:val="clear" w:color="auto" w:fill="auto"/>
        <w:spacing w:before="0" w:line="365" w:lineRule="exact"/>
        <w:ind w:left="284" w:right="400" w:firstLine="0"/>
      </w:pPr>
      <w:r>
        <w:t xml:space="preserve">6. </w:t>
      </w:r>
      <w:r w:rsidR="00063C6B">
        <w:t xml:space="preserve">Співпраця з психологом ліцею по визначенню індивідуальних особливостей учнів , здібних до вивчення предметів </w:t>
      </w:r>
      <w:proofErr w:type="spellStart"/>
      <w:r w:rsidR="00063C6B">
        <w:t>суспільно-</w:t>
      </w:r>
      <w:proofErr w:type="spellEnd"/>
      <w:r w:rsidR="00063C6B">
        <w:t xml:space="preserve"> гуманітарного циклу</w:t>
      </w:r>
    </w:p>
    <w:p w:rsidR="007C61A7" w:rsidRDefault="007C61A7" w:rsidP="007C61A7">
      <w:pPr>
        <w:pStyle w:val="12"/>
        <w:shd w:val="clear" w:color="auto" w:fill="auto"/>
        <w:spacing w:before="0" w:line="365" w:lineRule="exact"/>
        <w:ind w:left="80" w:right="400" w:firstLine="0"/>
        <w:jc w:val="left"/>
      </w:pPr>
    </w:p>
    <w:p w:rsidR="00063C6B" w:rsidRDefault="00063C6B">
      <w:pPr>
        <w:pStyle w:val="34"/>
        <w:keepNext/>
        <w:keepLines/>
        <w:shd w:val="clear" w:color="auto" w:fill="auto"/>
        <w:spacing w:after="0"/>
        <w:ind w:left="60" w:right="560" w:firstLine="1640"/>
        <w:jc w:val="left"/>
        <w:sectPr w:rsidR="00063C6B">
          <w:type w:val="continuous"/>
          <w:pgSz w:w="11909" w:h="16838"/>
          <w:pgMar w:top="2758" w:right="1006" w:bottom="3112" w:left="1006" w:header="0" w:footer="3" w:gutter="178"/>
          <w:cols w:space="720"/>
          <w:noEndnote/>
          <w:rtlGutter/>
          <w:docGrid w:linePitch="360"/>
        </w:sectPr>
      </w:pPr>
    </w:p>
    <w:p w:rsidR="00586B57" w:rsidRDefault="009F5FA5" w:rsidP="006D234D">
      <w:pPr>
        <w:pStyle w:val="12"/>
        <w:shd w:val="clear" w:color="auto" w:fill="auto"/>
        <w:spacing w:before="0" w:line="300" w:lineRule="exact"/>
        <w:ind w:firstLine="0"/>
        <w:jc w:val="left"/>
        <w:rPr>
          <w:b/>
          <w:lang w:val="ru-RU"/>
        </w:rPr>
      </w:pPr>
      <w:r w:rsidRPr="009F5FA5">
        <w:rPr>
          <w:noProof/>
          <w:lang w:eastAsia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134.9pt;margin-top:-.3pt;width:85.3pt;height:14.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cmrQ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" filled="f" stroked="f">
            <v:textbox style="mso-next-textbox:#Text Box 2;mso-fit-shape-to-text:t" inset="0,0,0,0">
              <w:txbxContent>
                <w:p w:rsidR="00063C6B" w:rsidRDefault="00063C6B">
                  <w:pPr>
                    <w:pStyle w:val="12"/>
                    <w:shd w:val="clear" w:color="auto" w:fill="auto"/>
                    <w:spacing w:before="0" w:line="29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D234D" w:rsidRDefault="006D234D" w:rsidP="006D234D">
      <w:pPr>
        <w:pStyle w:val="12"/>
        <w:shd w:val="clear" w:color="auto" w:fill="auto"/>
        <w:spacing w:before="0" w:line="300" w:lineRule="exact"/>
        <w:ind w:firstLine="0"/>
        <w:jc w:val="left"/>
        <w:rPr>
          <w:b/>
          <w:lang w:val="ru-RU"/>
        </w:rPr>
      </w:pPr>
    </w:p>
    <w:p w:rsidR="006D234D" w:rsidRPr="006D234D" w:rsidRDefault="006D234D" w:rsidP="006D234D">
      <w:pPr>
        <w:pStyle w:val="12"/>
        <w:shd w:val="clear" w:color="auto" w:fill="auto"/>
        <w:spacing w:before="0" w:line="300" w:lineRule="exact"/>
        <w:ind w:firstLine="0"/>
        <w:jc w:val="left"/>
        <w:rPr>
          <w:b/>
          <w:lang w:val="ru-RU"/>
        </w:rPr>
      </w:pPr>
    </w:p>
    <w:p w:rsidR="002A13AE" w:rsidRPr="000A6F4A" w:rsidRDefault="000A6F4A">
      <w:pPr>
        <w:pStyle w:val="12"/>
        <w:shd w:val="clear" w:color="auto" w:fill="auto"/>
        <w:spacing w:before="0" w:line="300" w:lineRule="exact"/>
        <w:ind w:firstLine="0"/>
        <w:jc w:val="left"/>
        <w:rPr>
          <w:b/>
        </w:rPr>
      </w:pPr>
      <w:r w:rsidRPr="000A6F4A">
        <w:rPr>
          <w:b/>
        </w:rPr>
        <w:lastRenderedPageBreak/>
        <w:t>Науково-методичні проблемні теми</w:t>
      </w:r>
    </w:p>
    <w:p w:rsidR="002A13AE" w:rsidRDefault="002A13AE" w:rsidP="002A13AE">
      <w:pPr>
        <w:pStyle w:val="12"/>
        <w:shd w:val="clear" w:color="auto" w:fill="auto"/>
        <w:spacing w:before="0" w:line="300" w:lineRule="exact"/>
        <w:ind w:firstLine="0"/>
      </w:pPr>
    </w:p>
    <w:tbl>
      <w:tblPr>
        <w:tblStyle w:val="ad"/>
        <w:tblW w:w="0" w:type="auto"/>
        <w:tblInd w:w="-2444" w:type="dxa"/>
        <w:tblLook w:val="04A0"/>
      </w:tblPr>
      <w:tblGrid>
        <w:gridCol w:w="709"/>
        <w:gridCol w:w="1985"/>
        <w:gridCol w:w="4394"/>
        <w:gridCol w:w="1369"/>
        <w:gridCol w:w="1456"/>
      </w:tblGrid>
      <w:tr w:rsidR="002A13AE" w:rsidTr="000A6F4A">
        <w:tc>
          <w:tcPr>
            <w:tcW w:w="709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№</w:t>
            </w:r>
          </w:p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ПІП</w:t>
            </w:r>
          </w:p>
        </w:tc>
        <w:tc>
          <w:tcPr>
            <w:tcW w:w="4394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Тема</w:t>
            </w:r>
          </w:p>
        </w:tc>
        <w:tc>
          <w:tcPr>
            <w:tcW w:w="1369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Термін і рік роботи</w:t>
            </w:r>
          </w:p>
        </w:tc>
        <w:tc>
          <w:tcPr>
            <w:tcW w:w="1456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Форма звіту</w:t>
            </w:r>
          </w:p>
        </w:tc>
      </w:tr>
      <w:tr w:rsidR="000A6F4A" w:rsidTr="000A6F4A">
        <w:trPr>
          <w:trHeight w:val="3282"/>
        </w:trPr>
        <w:tc>
          <w:tcPr>
            <w:tcW w:w="709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1.</w:t>
            </w:r>
          </w:p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proofErr w:type="spellStart"/>
            <w:r w:rsidRPr="008448F6">
              <w:rPr>
                <w:sz w:val="28"/>
                <w:szCs w:val="28"/>
              </w:rPr>
              <w:t>Гамків</w:t>
            </w:r>
            <w:proofErr w:type="spellEnd"/>
            <w:r w:rsidRPr="008448F6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4394" w:type="dxa"/>
          </w:tcPr>
          <w:p w:rsidR="002A13AE" w:rsidRPr="008448F6" w:rsidRDefault="000A6F4A" w:rsidP="000A6F4A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Вдосконалення методів роботи з обдарованими учнями для розвитку їх внутрішнього потенціалу та  успішної самореалізації</w:t>
            </w:r>
          </w:p>
        </w:tc>
        <w:tc>
          <w:tcPr>
            <w:tcW w:w="1369" w:type="dxa"/>
          </w:tcPr>
          <w:p w:rsidR="002A13AE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Перший рік роботи</w:t>
            </w:r>
          </w:p>
        </w:tc>
        <w:tc>
          <w:tcPr>
            <w:tcW w:w="1456" w:type="dxa"/>
          </w:tcPr>
          <w:p w:rsidR="002A13AE" w:rsidRPr="008448F6" w:rsidRDefault="002A13AE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</w:tc>
      </w:tr>
      <w:tr w:rsidR="000A6F4A" w:rsidTr="000A6F4A">
        <w:trPr>
          <w:trHeight w:val="1122"/>
        </w:trPr>
        <w:tc>
          <w:tcPr>
            <w:tcW w:w="709" w:type="dxa"/>
          </w:tcPr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2</w:t>
            </w:r>
          </w:p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0A6F4A" w:rsidRPr="008448F6" w:rsidRDefault="000A6F4A" w:rsidP="000A6F4A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  <w:r w:rsidRPr="008448F6">
              <w:rPr>
                <w:sz w:val="28"/>
                <w:szCs w:val="28"/>
              </w:rPr>
              <w:t>Т</w:t>
            </w:r>
          </w:p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Гусаревич</w:t>
            </w:r>
            <w:proofErr w:type="spellEnd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394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Технології роботи в малих групах на уроках історії</w:t>
            </w:r>
          </w:p>
        </w:tc>
        <w:tc>
          <w:tcPr>
            <w:tcW w:w="1369" w:type="dxa"/>
          </w:tcPr>
          <w:p w:rsidR="000A6F4A" w:rsidRPr="008448F6" w:rsidRDefault="000A6F4A" w:rsidP="000A6F4A">
            <w:pPr>
              <w:pStyle w:val="12"/>
              <w:spacing w:before="0"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</w:tc>
      </w:tr>
      <w:tr w:rsidR="000A6F4A" w:rsidTr="000A6F4A">
        <w:trPr>
          <w:trHeight w:val="2089"/>
        </w:trPr>
        <w:tc>
          <w:tcPr>
            <w:tcW w:w="709" w:type="dxa"/>
          </w:tcPr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394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Компентісний</w:t>
            </w:r>
            <w:proofErr w:type="spellEnd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 xml:space="preserve"> потенціал уроків історії та правознавства для формування вільної особистості</w:t>
            </w:r>
          </w:p>
        </w:tc>
        <w:tc>
          <w:tcPr>
            <w:tcW w:w="1369" w:type="dxa"/>
          </w:tcPr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</w:tc>
      </w:tr>
      <w:tr w:rsidR="000A6F4A" w:rsidTr="000A6F4A">
        <w:trPr>
          <w:trHeight w:val="2394"/>
        </w:trPr>
        <w:tc>
          <w:tcPr>
            <w:tcW w:w="709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Pr="008448F6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394" w:type="dxa"/>
          </w:tcPr>
          <w:p w:rsidR="000A6F4A" w:rsidRPr="008448F6" w:rsidRDefault="000A6F4A" w:rsidP="000A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F6">
              <w:rPr>
                <w:rFonts w:ascii="Times New Roman" w:hAnsi="Times New Roman" w:cs="Times New Roman"/>
                <w:sz w:val="28"/>
                <w:szCs w:val="28"/>
              </w:rPr>
              <w:t>Пошукова діяльність вчителя і учня на уроках історії з використанням інтерактивних методів навчання та інноваційних технологій</w:t>
            </w:r>
          </w:p>
        </w:tc>
        <w:tc>
          <w:tcPr>
            <w:tcW w:w="1369" w:type="dxa"/>
          </w:tcPr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</w:tcPr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hd w:val="clear" w:color="auto" w:fill="auto"/>
              <w:spacing w:before="0" w:line="300" w:lineRule="exact"/>
              <w:ind w:firstLine="0"/>
              <w:rPr>
                <w:sz w:val="28"/>
                <w:szCs w:val="28"/>
              </w:rPr>
            </w:pPr>
          </w:p>
          <w:p w:rsidR="000A6F4A" w:rsidRPr="008448F6" w:rsidRDefault="000A6F4A" w:rsidP="002A13AE">
            <w:pPr>
              <w:pStyle w:val="12"/>
              <w:spacing w:before="0" w:line="300" w:lineRule="exact"/>
              <w:rPr>
                <w:sz w:val="28"/>
                <w:szCs w:val="28"/>
              </w:rPr>
            </w:pPr>
          </w:p>
        </w:tc>
      </w:tr>
    </w:tbl>
    <w:p w:rsidR="00586B57" w:rsidRDefault="00586B57" w:rsidP="000A6F4A">
      <w:pPr>
        <w:tabs>
          <w:tab w:val="left" w:pos="5927"/>
        </w:tabs>
        <w:rPr>
          <w:rFonts w:ascii="Times New Roman" w:hAnsi="Times New Roman" w:cs="Times New Roman"/>
          <w:b/>
          <w:sz w:val="32"/>
          <w:szCs w:val="32"/>
        </w:rPr>
      </w:pPr>
    </w:p>
    <w:p w:rsidR="00586B57" w:rsidRDefault="00586B57">
      <w:pPr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A260D" w:rsidRPr="008448F6" w:rsidRDefault="008448F6" w:rsidP="000A6F4A">
      <w:pPr>
        <w:tabs>
          <w:tab w:val="left" w:pos="5927"/>
        </w:tabs>
        <w:rPr>
          <w:rFonts w:ascii="Times New Roman" w:hAnsi="Times New Roman" w:cs="Times New Roman"/>
          <w:b/>
          <w:sz w:val="32"/>
          <w:szCs w:val="32"/>
        </w:rPr>
      </w:pPr>
      <w:r w:rsidRPr="008448F6">
        <w:rPr>
          <w:rFonts w:ascii="Times New Roman" w:hAnsi="Times New Roman" w:cs="Times New Roman"/>
          <w:b/>
          <w:sz w:val="32"/>
          <w:szCs w:val="32"/>
        </w:rPr>
        <w:lastRenderedPageBreak/>
        <w:t>Список члені</w:t>
      </w:r>
      <w:r w:rsidR="001E050A">
        <w:rPr>
          <w:rFonts w:ascii="Times New Roman" w:hAnsi="Times New Roman" w:cs="Times New Roman"/>
          <w:b/>
          <w:sz w:val="32"/>
          <w:szCs w:val="32"/>
        </w:rPr>
        <w:t>в</w:t>
      </w:r>
      <w:r w:rsidRPr="008448F6">
        <w:rPr>
          <w:rFonts w:ascii="Times New Roman" w:hAnsi="Times New Roman" w:cs="Times New Roman"/>
          <w:b/>
          <w:sz w:val="32"/>
          <w:szCs w:val="32"/>
        </w:rPr>
        <w:t xml:space="preserve"> кафедри</w:t>
      </w:r>
    </w:p>
    <w:p w:rsidR="000A260D" w:rsidRPr="008448F6" w:rsidRDefault="000A260D" w:rsidP="000A6F4A">
      <w:pPr>
        <w:tabs>
          <w:tab w:val="left" w:pos="5927"/>
        </w:tabs>
        <w:rPr>
          <w:sz w:val="28"/>
          <w:szCs w:val="28"/>
        </w:rPr>
      </w:pPr>
    </w:p>
    <w:tbl>
      <w:tblPr>
        <w:tblStyle w:val="ad"/>
        <w:tblW w:w="0" w:type="auto"/>
        <w:tblInd w:w="-2435" w:type="dxa"/>
        <w:tblLook w:val="04A0"/>
      </w:tblPr>
      <w:tblGrid>
        <w:gridCol w:w="512"/>
        <w:gridCol w:w="1811"/>
        <w:gridCol w:w="1081"/>
        <w:gridCol w:w="1225"/>
        <w:gridCol w:w="2089"/>
        <w:gridCol w:w="2233"/>
        <w:gridCol w:w="953"/>
      </w:tblGrid>
      <w:tr w:rsidR="00B402CF" w:rsidRPr="008448F6" w:rsidTr="00B402CF">
        <w:tc>
          <w:tcPr>
            <w:tcW w:w="5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rFonts w:ascii="Times New Roman" w:hAnsi="Times New Roman" w:cs="Times New Roman"/>
                <w:b/>
              </w:rPr>
              <w:t>№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ПІП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Освіта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proofErr w:type="spellStart"/>
            <w:r w:rsidRPr="00586B57">
              <w:rPr>
                <w:b/>
              </w:rPr>
              <w:t>Педстаж</w:t>
            </w:r>
            <w:proofErr w:type="spellEnd"/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Предмети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Кваліфікаційна категорія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Курси</w:t>
            </w:r>
          </w:p>
        </w:tc>
      </w:tr>
      <w:tr w:rsidR="00B402CF" w:rsidRPr="008448F6" w:rsidTr="00B402CF">
        <w:tc>
          <w:tcPr>
            <w:tcW w:w="5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1.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proofErr w:type="spellStart"/>
            <w:r w:rsidRPr="00586B57">
              <w:rPr>
                <w:b/>
              </w:rPr>
              <w:t>Гамків</w:t>
            </w:r>
            <w:proofErr w:type="spellEnd"/>
            <w:r w:rsidRPr="00586B57">
              <w:rPr>
                <w:b/>
              </w:rPr>
              <w:t xml:space="preserve"> Т.М.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18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Історія</w:t>
            </w:r>
          </w:p>
        </w:tc>
        <w:tc>
          <w:tcPr>
            <w:tcW w:w="1067" w:type="dxa"/>
          </w:tcPr>
          <w:p w:rsidR="00B402CF" w:rsidRPr="00586B57" w:rsidRDefault="0000233E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 категорія</w:t>
            </w:r>
          </w:p>
        </w:tc>
        <w:tc>
          <w:tcPr>
            <w:tcW w:w="1067" w:type="dxa"/>
          </w:tcPr>
          <w:p w:rsidR="00B402CF" w:rsidRPr="00586B57" w:rsidRDefault="0000233E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2017</w:t>
            </w:r>
          </w:p>
        </w:tc>
      </w:tr>
      <w:tr w:rsidR="00B402CF" w:rsidRPr="008448F6" w:rsidTr="00B402CF">
        <w:tc>
          <w:tcPr>
            <w:tcW w:w="5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2.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proofErr w:type="spellStart"/>
            <w:r w:rsidRPr="00586B57">
              <w:rPr>
                <w:b/>
              </w:rPr>
              <w:t>Гусаревич</w:t>
            </w:r>
            <w:proofErr w:type="spellEnd"/>
            <w:r w:rsidRPr="00586B57">
              <w:rPr>
                <w:b/>
              </w:rPr>
              <w:t xml:space="preserve"> Л.М.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36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Історія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Вища, старший вчитель</w:t>
            </w:r>
          </w:p>
        </w:tc>
        <w:tc>
          <w:tcPr>
            <w:tcW w:w="1067" w:type="dxa"/>
          </w:tcPr>
          <w:p w:rsidR="00B402CF" w:rsidRPr="00586B57" w:rsidRDefault="006D07D5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2018</w:t>
            </w:r>
          </w:p>
        </w:tc>
      </w:tr>
      <w:tr w:rsidR="00B402CF" w:rsidRPr="008448F6" w:rsidTr="00B402CF">
        <w:trPr>
          <w:trHeight w:val="754"/>
        </w:trPr>
        <w:tc>
          <w:tcPr>
            <w:tcW w:w="5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3.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proofErr w:type="spellStart"/>
            <w:r w:rsidRPr="00586B57">
              <w:rPr>
                <w:b/>
              </w:rPr>
              <w:t>Стасюк</w:t>
            </w:r>
            <w:proofErr w:type="spellEnd"/>
            <w:r w:rsidRPr="00586B57">
              <w:rPr>
                <w:b/>
              </w:rPr>
              <w:t xml:space="preserve"> М.В.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6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Історія,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Громадянська освіта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ІІ категорія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2018</w:t>
            </w:r>
          </w:p>
        </w:tc>
      </w:tr>
      <w:tr w:rsidR="00B402CF" w:rsidRPr="008448F6" w:rsidTr="00B402CF">
        <w:trPr>
          <w:trHeight w:val="887"/>
        </w:trPr>
        <w:tc>
          <w:tcPr>
            <w:tcW w:w="5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4.</w:t>
            </w:r>
          </w:p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</w:tc>
        <w:tc>
          <w:tcPr>
            <w:tcW w:w="4002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proofErr w:type="spellStart"/>
            <w:r w:rsidRPr="00586B57">
              <w:rPr>
                <w:b/>
              </w:rPr>
              <w:t>Смаль</w:t>
            </w:r>
            <w:proofErr w:type="spellEnd"/>
            <w:r w:rsidRPr="00586B57">
              <w:rPr>
                <w:b/>
              </w:rPr>
              <w:t xml:space="preserve"> М.В.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37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Історія, правознавство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  <w:r w:rsidRPr="00586B57">
              <w:rPr>
                <w:b/>
              </w:rPr>
              <w:t>Вища, вчитель методист</w:t>
            </w:r>
          </w:p>
        </w:tc>
        <w:tc>
          <w:tcPr>
            <w:tcW w:w="1067" w:type="dxa"/>
          </w:tcPr>
          <w:p w:rsidR="00B402CF" w:rsidRPr="00586B57" w:rsidRDefault="00B402CF" w:rsidP="00586B57">
            <w:pPr>
              <w:tabs>
                <w:tab w:val="left" w:pos="5927"/>
              </w:tabs>
              <w:jc w:val="center"/>
              <w:rPr>
                <w:b/>
              </w:rPr>
            </w:pPr>
          </w:p>
          <w:p w:rsidR="00B402CF" w:rsidRPr="00586B57" w:rsidRDefault="00B402CF" w:rsidP="00586B57">
            <w:pPr>
              <w:jc w:val="center"/>
              <w:rPr>
                <w:b/>
              </w:rPr>
            </w:pPr>
            <w:r w:rsidRPr="00586B57">
              <w:rPr>
                <w:b/>
              </w:rPr>
              <w:t>2019</w:t>
            </w:r>
          </w:p>
        </w:tc>
      </w:tr>
    </w:tbl>
    <w:p w:rsidR="000A260D" w:rsidRPr="008448F6" w:rsidRDefault="000A260D" w:rsidP="000A6F4A">
      <w:pPr>
        <w:tabs>
          <w:tab w:val="left" w:pos="5927"/>
        </w:tabs>
        <w:rPr>
          <w:sz w:val="28"/>
          <w:szCs w:val="28"/>
        </w:rPr>
      </w:pPr>
    </w:p>
    <w:p w:rsidR="000A260D" w:rsidRDefault="000A260D" w:rsidP="000A6F4A">
      <w:pPr>
        <w:tabs>
          <w:tab w:val="left" w:pos="5927"/>
        </w:tabs>
      </w:pPr>
    </w:p>
    <w:p w:rsidR="006D07D5" w:rsidRDefault="006D07D5" w:rsidP="000A6F4A">
      <w:pPr>
        <w:tabs>
          <w:tab w:val="left" w:pos="5927"/>
        </w:tabs>
      </w:pPr>
    </w:p>
    <w:p w:rsidR="006D07D5" w:rsidRDefault="006D07D5" w:rsidP="000A6F4A">
      <w:pPr>
        <w:tabs>
          <w:tab w:val="left" w:pos="5927"/>
        </w:tabs>
      </w:pPr>
    </w:p>
    <w:p w:rsidR="006D07D5" w:rsidRPr="000A6F4A" w:rsidRDefault="006D07D5" w:rsidP="000A6F4A">
      <w:pPr>
        <w:tabs>
          <w:tab w:val="left" w:pos="5927"/>
        </w:tabs>
      </w:pPr>
    </w:p>
    <w:sectPr w:rsidR="006D07D5" w:rsidRPr="000A6F4A" w:rsidSect="00C160A0">
      <w:type w:val="continuous"/>
      <w:pgSz w:w="11909" w:h="16838"/>
      <w:pgMar w:top="2772" w:right="977" w:bottom="2767" w:left="36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7DC" w:rsidRDefault="00E817DC">
      <w:r>
        <w:separator/>
      </w:r>
    </w:p>
  </w:endnote>
  <w:endnote w:type="continuationSeparator" w:id="0">
    <w:p w:rsidR="00E817DC" w:rsidRDefault="00E8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B" w:rsidRDefault="009F5FA5">
    <w:pPr>
      <w:rPr>
        <w:sz w:val="2"/>
        <w:szCs w:val="2"/>
      </w:rPr>
    </w:pPr>
    <w:r w:rsidRPr="009F5FA5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351.95pt;margin-top:681pt;width:121.55pt;height:17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" filled="f" stroked="f">
          <v:textbox style="mso-next-textbox:#Text Box 5;mso-fit-shape-to-text:t" inset="0,0,0,0">
            <w:txbxContent>
              <w:p w:rsidR="00063C6B" w:rsidRDefault="00063C6B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B" w:rsidRDefault="009F5FA5">
    <w:pPr>
      <w:rPr>
        <w:sz w:val="2"/>
        <w:szCs w:val="2"/>
      </w:rPr>
    </w:pPr>
    <w:r w:rsidRPr="009F5FA5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357.45pt;margin-top:576.1pt;width:124.3pt;height:14.6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Zyqg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" filled="f" stroked="f">
          <v:textbox style="mso-next-textbox:#Text Box 6;mso-fit-shape-to-text:t" inset="0,0,0,0">
            <w:txbxContent>
              <w:p w:rsidR="00063C6B" w:rsidRDefault="00063C6B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Рудковський М.А.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7DC" w:rsidRDefault="00E817DC"/>
  </w:footnote>
  <w:footnote w:type="continuationSeparator" w:id="0">
    <w:p w:rsidR="00E817DC" w:rsidRDefault="00E817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D5" w:rsidRPr="000B4DD5" w:rsidRDefault="000B4DD5" w:rsidP="000B4DD5">
    <w:pPr>
      <w:pStyle w:val="a7"/>
      <w:ind w:left="-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B" w:rsidRDefault="009F5FA5">
    <w:pPr>
      <w:rPr>
        <w:sz w:val="2"/>
        <w:szCs w:val="2"/>
      </w:rPr>
    </w:pPr>
    <w:r w:rsidRPr="009F5FA5"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42.4pt;margin-top:68.75pt;width:117.35pt;height:17.8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" filled="f" stroked="f">
          <v:textbox style="mso-next-textbox:#Text Box 4;mso-fit-shape-to-text:t" inset="0,0,0,0">
            <w:txbxContent>
              <w:p w:rsidR="00063C6B" w:rsidRDefault="00063C6B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B" w:rsidRDefault="00063C6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6B" w:rsidRDefault="00063C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386"/>
    <w:multiLevelType w:val="multilevel"/>
    <w:tmpl w:val="9E221B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DA3688"/>
    <w:multiLevelType w:val="multilevel"/>
    <w:tmpl w:val="80769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F45D97"/>
    <w:multiLevelType w:val="multilevel"/>
    <w:tmpl w:val="6306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E831CD"/>
    <w:multiLevelType w:val="multilevel"/>
    <w:tmpl w:val="923E0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6F014E"/>
    <w:multiLevelType w:val="multilevel"/>
    <w:tmpl w:val="7A2209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A733C1"/>
    <w:multiLevelType w:val="hybridMultilevel"/>
    <w:tmpl w:val="2036F77E"/>
    <w:lvl w:ilvl="0" w:tplc="F02EBB26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336E2E8F"/>
    <w:multiLevelType w:val="multilevel"/>
    <w:tmpl w:val="DF32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E7746B"/>
    <w:multiLevelType w:val="multilevel"/>
    <w:tmpl w:val="0C72D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2A032B"/>
    <w:multiLevelType w:val="multilevel"/>
    <w:tmpl w:val="87346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CA1E0D"/>
    <w:multiLevelType w:val="multilevel"/>
    <w:tmpl w:val="33EC2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06A644F"/>
    <w:multiLevelType w:val="multilevel"/>
    <w:tmpl w:val="F9EA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09E2BA1"/>
    <w:multiLevelType w:val="multilevel"/>
    <w:tmpl w:val="F470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9644ADB"/>
    <w:multiLevelType w:val="hybridMultilevel"/>
    <w:tmpl w:val="A7004870"/>
    <w:lvl w:ilvl="0" w:tplc="3172705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4C285943"/>
    <w:multiLevelType w:val="multilevel"/>
    <w:tmpl w:val="54886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AF0DA4"/>
    <w:multiLevelType w:val="multilevel"/>
    <w:tmpl w:val="ECEC9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10E1E95"/>
    <w:multiLevelType w:val="multilevel"/>
    <w:tmpl w:val="BE24F2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EA63C1"/>
    <w:multiLevelType w:val="multilevel"/>
    <w:tmpl w:val="8072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5A09C7"/>
    <w:multiLevelType w:val="multilevel"/>
    <w:tmpl w:val="B4CC94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7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444FC"/>
    <w:rsid w:val="0000233E"/>
    <w:rsid w:val="00063C6B"/>
    <w:rsid w:val="000A260D"/>
    <w:rsid w:val="000A6F4A"/>
    <w:rsid w:val="000B4DD5"/>
    <w:rsid w:val="000E715F"/>
    <w:rsid w:val="001E050A"/>
    <w:rsid w:val="001F21C2"/>
    <w:rsid w:val="002056F8"/>
    <w:rsid w:val="002A13AE"/>
    <w:rsid w:val="002D4A80"/>
    <w:rsid w:val="00367163"/>
    <w:rsid w:val="00377DBC"/>
    <w:rsid w:val="0044074A"/>
    <w:rsid w:val="004B0BDA"/>
    <w:rsid w:val="004D2445"/>
    <w:rsid w:val="005510BC"/>
    <w:rsid w:val="00586B57"/>
    <w:rsid w:val="00591EF4"/>
    <w:rsid w:val="006137FF"/>
    <w:rsid w:val="0063134A"/>
    <w:rsid w:val="0063428F"/>
    <w:rsid w:val="00636044"/>
    <w:rsid w:val="0069027F"/>
    <w:rsid w:val="006D07D5"/>
    <w:rsid w:val="006D234D"/>
    <w:rsid w:val="00737F7C"/>
    <w:rsid w:val="00740D84"/>
    <w:rsid w:val="007477D0"/>
    <w:rsid w:val="007C61A7"/>
    <w:rsid w:val="00817F30"/>
    <w:rsid w:val="00830899"/>
    <w:rsid w:val="008343E4"/>
    <w:rsid w:val="00837326"/>
    <w:rsid w:val="008448F6"/>
    <w:rsid w:val="00853B63"/>
    <w:rsid w:val="00880CE9"/>
    <w:rsid w:val="008C3E66"/>
    <w:rsid w:val="0093318F"/>
    <w:rsid w:val="0094113A"/>
    <w:rsid w:val="009F5FA5"/>
    <w:rsid w:val="00A0121F"/>
    <w:rsid w:val="00A20E4E"/>
    <w:rsid w:val="00AB0CB6"/>
    <w:rsid w:val="00AC54BB"/>
    <w:rsid w:val="00AE2B53"/>
    <w:rsid w:val="00B402CF"/>
    <w:rsid w:val="00C160A0"/>
    <w:rsid w:val="00C23470"/>
    <w:rsid w:val="00C33A54"/>
    <w:rsid w:val="00C708F3"/>
    <w:rsid w:val="00C7578B"/>
    <w:rsid w:val="00CE0446"/>
    <w:rsid w:val="00D11A28"/>
    <w:rsid w:val="00D33D11"/>
    <w:rsid w:val="00D7022F"/>
    <w:rsid w:val="00E14B41"/>
    <w:rsid w:val="00E17947"/>
    <w:rsid w:val="00E20440"/>
    <w:rsid w:val="00E817DC"/>
    <w:rsid w:val="00EC5A4A"/>
    <w:rsid w:val="00F444FC"/>
    <w:rsid w:val="00F8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A0"/>
    <w:pPr>
      <w:widowControl w:val="0"/>
    </w:pPr>
    <w:rPr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60A0"/>
    <w:rPr>
      <w:rFonts w:cs="Times New Roman"/>
      <w:color w:val="000080"/>
      <w:u w:val="single"/>
    </w:rPr>
  </w:style>
  <w:style w:type="character" w:customStyle="1" w:styleId="2">
    <w:name w:val="Основной текст (2)_"/>
    <w:link w:val="20"/>
    <w:uiPriority w:val="99"/>
    <w:locked/>
    <w:rsid w:val="00C160A0"/>
    <w:rPr>
      <w:rFonts w:ascii="Times New Roman" w:hAnsi="Times New Roman" w:cs="Times New Roman"/>
      <w:sz w:val="26"/>
      <w:szCs w:val="26"/>
      <w:u w:val="none"/>
    </w:rPr>
  </w:style>
  <w:style w:type="character" w:customStyle="1" w:styleId="a4">
    <w:name w:val="Колонтитул_"/>
    <w:link w:val="1"/>
    <w:uiPriority w:val="99"/>
    <w:locked/>
    <w:rsid w:val="00C160A0"/>
    <w:rPr>
      <w:rFonts w:ascii="Times New Roman" w:hAnsi="Times New Roman" w:cs="Times New Roman"/>
      <w:sz w:val="31"/>
      <w:szCs w:val="31"/>
      <w:u w:val="none"/>
    </w:rPr>
  </w:style>
  <w:style w:type="character" w:customStyle="1" w:styleId="13pt">
    <w:name w:val="Колонтитул + 13 pt"/>
    <w:aliases w:val="Полужирный"/>
    <w:uiPriority w:val="99"/>
    <w:rsid w:val="00C160A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21">
    <w:name w:val="Заголовок №2_"/>
    <w:link w:val="22"/>
    <w:uiPriority w:val="99"/>
    <w:locked/>
    <w:rsid w:val="00C160A0"/>
    <w:rPr>
      <w:rFonts w:ascii="Times New Roman" w:hAnsi="Times New Roman" w:cs="Times New Roman"/>
      <w:b/>
      <w:bCs/>
      <w:i/>
      <w:iCs/>
      <w:sz w:val="40"/>
      <w:szCs w:val="40"/>
      <w:u w:val="none"/>
    </w:rPr>
  </w:style>
  <w:style w:type="character" w:customStyle="1" w:styleId="3">
    <w:name w:val="Основной текст (3)_"/>
    <w:link w:val="31"/>
    <w:uiPriority w:val="99"/>
    <w:locked/>
    <w:rsid w:val="00C160A0"/>
    <w:rPr>
      <w:rFonts w:ascii="Times New Roman" w:hAnsi="Times New Roman" w:cs="Times New Roman"/>
      <w:sz w:val="39"/>
      <w:szCs w:val="39"/>
      <w:u w:val="none"/>
    </w:rPr>
  </w:style>
  <w:style w:type="character" w:customStyle="1" w:styleId="30">
    <w:name w:val="Основной текст (3) + Курсив"/>
    <w:uiPriority w:val="99"/>
    <w:rsid w:val="00C160A0"/>
    <w:rPr>
      <w:rFonts w:ascii="Times New Roman" w:hAnsi="Times New Roman" w:cs="Times New Roman"/>
      <w:i/>
      <w:iCs/>
      <w:color w:val="000000"/>
      <w:spacing w:val="0"/>
      <w:w w:val="100"/>
      <w:position w:val="0"/>
      <w:sz w:val="39"/>
      <w:szCs w:val="39"/>
      <w:u w:val="none"/>
      <w:lang w:val="uk-UA"/>
    </w:rPr>
  </w:style>
  <w:style w:type="character" w:customStyle="1" w:styleId="32">
    <w:name w:val="Основной текст (3)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4">
    <w:name w:val="Основной текст (4)_"/>
    <w:link w:val="40"/>
    <w:uiPriority w:val="99"/>
    <w:locked/>
    <w:rsid w:val="00C160A0"/>
    <w:rPr>
      <w:rFonts w:ascii="Times New Roman" w:hAnsi="Times New Roman" w:cs="Times New Roman"/>
      <w:i/>
      <w:iCs/>
      <w:sz w:val="39"/>
      <w:szCs w:val="39"/>
      <w:u w:val="none"/>
    </w:rPr>
  </w:style>
  <w:style w:type="character" w:customStyle="1" w:styleId="5">
    <w:name w:val="Основной текст (5)_"/>
    <w:link w:val="50"/>
    <w:uiPriority w:val="99"/>
    <w:locked/>
    <w:rsid w:val="00C160A0"/>
    <w:rPr>
      <w:rFonts w:ascii="Times New Roman" w:hAnsi="Times New Roman" w:cs="Times New Roman"/>
      <w:i/>
      <w:iCs/>
      <w:sz w:val="31"/>
      <w:szCs w:val="31"/>
      <w:u w:val="none"/>
    </w:rPr>
  </w:style>
  <w:style w:type="character" w:customStyle="1" w:styleId="10">
    <w:name w:val="Заголовок №1_"/>
    <w:link w:val="11"/>
    <w:uiPriority w:val="99"/>
    <w:locked/>
    <w:rsid w:val="00C160A0"/>
    <w:rPr>
      <w:rFonts w:ascii="Times New Roman" w:hAnsi="Times New Roman" w:cs="Times New Roman"/>
      <w:b/>
      <w:bCs/>
      <w:sz w:val="51"/>
      <w:szCs w:val="51"/>
      <w:u w:val="none"/>
    </w:rPr>
  </w:style>
  <w:style w:type="character" w:customStyle="1" w:styleId="a5">
    <w:name w:val="Основной текст_"/>
    <w:link w:val="12"/>
    <w:uiPriority w:val="99"/>
    <w:locked/>
    <w:rsid w:val="00C160A0"/>
    <w:rPr>
      <w:rFonts w:ascii="Times New Roman" w:hAnsi="Times New Roman" w:cs="Times New Roman"/>
      <w:sz w:val="30"/>
      <w:szCs w:val="30"/>
      <w:u w:val="none"/>
    </w:rPr>
  </w:style>
  <w:style w:type="character" w:customStyle="1" w:styleId="6">
    <w:name w:val="Основной текст (6)_"/>
    <w:link w:val="60"/>
    <w:uiPriority w:val="99"/>
    <w:locked/>
    <w:rsid w:val="00C160A0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61">
    <w:name w:val="Основной текст (6) + Не полужирный"/>
    <w:aliases w:val="Не курсив"/>
    <w:uiPriority w:val="99"/>
    <w:rsid w:val="00C16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uk-UA"/>
    </w:rPr>
  </w:style>
  <w:style w:type="character" w:customStyle="1" w:styleId="15pt">
    <w:name w:val="Колонтитул + 15 pt"/>
    <w:aliases w:val="Полужирный1"/>
    <w:uiPriority w:val="99"/>
    <w:rsid w:val="00C160A0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uk-UA"/>
    </w:rPr>
  </w:style>
  <w:style w:type="character" w:customStyle="1" w:styleId="7">
    <w:name w:val="Основной текст (7)_"/>
    <w:link w:val="70"/>
    <w:uiPriority w:val="99"/>
    <w:locked/>
    <w:rsid w:val="00C160A0"/>
    <w:rPr>
      <w:rFonts w:ascii="Times New Roman" w:hAnsi="Times New Roman" w:cs="Times New Roman"/>
      <w:b/>
      <w:bCs/>
      <w:i/>
      <w:iCs/>
      <w:sz w:val="40"/>
      <w:szCs w:val="40"/>
      <w:u w:val="none"/>
    </w:rPr>
  </w:style>
  <w:style w:type="character" w:customStyle="1" w:styleId="740pt">
    <w:name w:val="Основной текст (7) + 40 pt"/>
    <w:aliases w:val="Не курсив1"/>
    <w:uiPriority w:val="99"/>
    <w:rsid w:val="00C160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80"/>
      <w:szCs w:val="80"/>
      <w:u w:val="none"/>
      <w:lang w:val="uk-UA"/>
    </w:rPr>
  </w:style>
  <w:style w:type="character" w:customStyle="1" w:styleId="33">
    <w:name w:val="Заголовок №3_"/>
    <w:link w:val="34"/>
    <w:uiPriority w:val="99"/>
    <w:locked/>
    <w:rsid w:val="00C160A0"/>
    <w:rPr>
      <w:rFonts w:ascii="Times New Roman" w:hAnsi="Times New Roman" w:cs="Times New Roman"/>
      <w:b/>
      <w:bCs/>
      <w:sz w:val="39"/>
      <w:szCs w:val="39"/>
      <w:u w:val="none"/>
    </w:rPr>
  </w:style>
  <w:style w:type="character" w:customStyle="1" w:styleId="8">
    <w:name w:val="Основной текст (8)_"/>
    <w:link w:val="80"/>
    <w:uiPriority w:val="99"/>
    <w:locked/>
    <w:rsid w:val="00C160A0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a6">
    <w:name w:val="Колонтитул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81">
    <w:name w:val="Основной текст (8) + Не полужирный"/>
    <w:uiPriority w:val="99"/>
    <w:rsid w:val="00C160A0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uk-UA"/>
    </w:rPr>
  </w:style>
  <w:style w:type="character" w:customStyle="1" w:styleId="15">
    <w:name w:val="Основной текст + 15"/>
    <w:aliases w:val="5 pt,Курсив"/>
    <w:uiPriority w:val="99"/>
    <w:rsid w:val="00C160A0"/>
    <w:rPr>
      <w:rFonts w:ascii="Times New Roman" w:hAnsi="Times New Roman" w:cs="Times New Roman"/>
      <w:i/>
      <w:iCs/>
      <w:color w:val="000000"/>
      <w:spacing w:val="0"/>
      <w:w w:val="100"/>
      <w:position w:val="0"/>
      <w:sz w:val="31"/>
      <w:szCs w:val="31"/>
      <w:u w:val="none"/>
      <w:lang w:val="uk-UA"/>
    </w:rPr>
  </w:style>
  <w:style w:type="character" w:customStyle="1" w:styleId="9">
    <w:name w:val="Основной текст (9)_"/>
    <w:link w:val="90"/>
    <w:uiPriority w:val="99"/>
    <w:locked/>
    <w:rsid w:val="00C160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4">
    <w:name w:val="Основной текст (2) + 14"/>
    <w:aliases w:val="5 pt4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2142">
    <w:name w:val="Основной текст (2) + 142"/>
    <w:aliases w:val="5 pt3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41">
    <w:name w:val="Основной текст (2) + 141"/>
    <w:aliases w:val="5 pt2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213">
    <w:name w:val="Основной текст (2) + 13"/>
    <w:aliases w:val="5 pt1"/>
    <w:uiPriority w:val="99"/>
    <w:rsid w:val="00C160A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C160A0"/>
    <w:rPr>
      <w:rFonts w:ascii="Times New Roman" w:hAnsi="Times New Roman" w:cs="Times New Roman"/>
      <w:spacing w:val="5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uiPriority w:val="99"/>
    <w:rsid w:val="00C160A0"/>
    <w:pPr>
      <w:shd w:val="clear" w:color="auto" w:fill="FFFFFF"/>
      <w:spacing w:line="317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Колонтитул1"/>
    <w:basedOn w:val="a"/>
    <w:link w:val="a4"/>
    <w:uiPriority w:val="99"/>
    <w:rsid w:val="00C160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uiPriority w:val="99"/>
    <w:rsid w:val="00C160A0"/>
    <w:pPr>
      <w:shd w:val="clear" w:color="auto" w:fill="FFFFFF"/>
      <w:spacing w:line="917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1">
    <w:name w:val="Основной текст (3)1"/>
    <w:basedOn w:val="a"/>
    <w:link w:val="3"/>
    <w:uiPriority w:val="99"/>
    <w:rsid w:val="00C160A0"/>
    <w:pPr>
      <w:shd w:val="clear" w:color="auto" w:fill="FFFFFF"/>
      <w:spacing w:line="917" w:lineRule="exact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rsid w:val="00C160A0"/>
    <w:pPr>
      <w:shd w:val="clear" w:color="auto" w:fill="FFFFFF"/>
      <w:spacing w:after="3960" w:line="240" w:lineRule="atLeas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50">
    <w:name w:val="Основной текст (5)"/>
    <w:basedOn w:val="a"/>
    <w:link w:val="5"/>
    <w:uiPriority w:val="99"/>
    <w:rsid w:val="00C160A0"/>
    <w:pPr>
      <w:shd w:val="clear" w:color="auto" w:fill="FFFFFF"/>
      <w:spacing w:before="3960" w:line="370" w:lineRule="exac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1">
    <w:name w:val="Заголовок №1"/>
    <w:basedOn w:val="a"/>
    <w:link w:val="10"/>
    <w:uiPriority w:val="99"/>
    <w:rsid w:val="00C160A0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12">
    <w:name w:val="Основной текст1"/>
    <w:basedOn w:val="a"/>
    <w:link w:val="a5"/>
    <w:uiPriority w:val="99"/>
    <w:rsid w:val="00C160A0"/>
    <w:pPr>
      <w:shd w:val="clear" w:color="auto" w:fill="FFFFFF"/>
      <w:spacing w:before="840" w:line="370" w:lineRule="exac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uiPriority w:val="99"/>
    <w:rsid w:val="00C160A0"/>
    <w:pPr>
      <w:shd w:val="clear" w:color="auto" w:fill="FFFFFF"/>
      <w:spacing w:before="300" w:after="300" w:line="370" w:lineRule="exact"/>
      <w:ind w:firstLine="134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C160A0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34">
    <w:name w:val="Заголовок №3"/>
    <w:basedOn w:val="a"/>
    <w:link w:val="33"/>
    <w:uiPriority w:val="99"/>
    <w:rsid w:val="00C160A0"/>
    <w:pPr>
      <w:shd w:val="clear" w:color="auto" w:fill="FFFFFF"/>
      <w:spacing w:after="120" w:line="461" w:lineRule="exact"/>
      <w:jc w:val="center"/>
      <w:outlineLvl w:val="2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80">
    <w:name w:val="Основной текст (8)"/>
    <w:basedOn w:val="a"/>
    <w:link w:val="8"/>
    <w:uiPriority w:val="99"/>
    <w:rsid w:val="00C160A0"/>
    <w:pPr>
      <w:shd w:val="clear" w:color="auto" w:fill="FFFFFF"/>
      <w:spacing w:before="480" w:after="300" w:line="370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uiPriority w:val="99"/>
    <w:rsid w:val="00C160A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B4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4DD5"/>
    <w:rPr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D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B4DD5"/>
    <w:rPr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4D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B4DD5"/>
    <w:rPr>
      <w:rFonts w:ascii="Tahoma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locked/>
    <w:rsid w:val="002A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11A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BE02-7FDD-4CD6-B6CE-6EC7A36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dcterms:created xsi:type="dcterms:W3CDTF">2021-02-09T12:56:00Z</dcterms:created>
  <dcterms:modified xsi:type="dcterms:W3CDTF">2021-02-11T19:35:00Z</dcterms:modified>
</cp:coreProperties>
</file>